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334950" w:rsidRPr="000D57C2" w14:paraId="072D6995" w14:textId="77777777">
        <w:tc>
          <w:tcPr>
            <w:tcW w:w="9426" w:type="dxa"/>
            <w:gridSpan w:val="2"/>
            <w:tcBorders>
              <w:bottom w:val="nil"/>
            </w:tcBorders>
          </w:tcPr>
          <w:p w14:paraId="71E9858A" w14:textId="3B550314" w:rsidR="00334950" w:rsidRPr="0053103D" w:rsidRDefault="00313ED2" w:rsidP="00B16B6D">
            <w:pPr>
              <w:jc w:val="center"/>
              <w:rPr>
                <w:sz w:val="24"/>
                <w:szCs w:val="24"/>
              </w:rPr>
            </w:pPr>
            <w:r>
              <w:rPr>
                <w:sz w:val="24"/>
                <w:szCs w:val="24"/>
              </w:rPr>
              <w:t xml:space="preserve">Praktická škola a </w:t>
            </w:r>
            <w:r w:rsidR="00334950" w:rsidRPr="0053103D">
              <w:rPr>
                <w:sz w:val="24"/>
                <w:szCs w:val="24"/>
              </w:rPr>
              <w:t xml:space="preserve">Základní škola </w:t>
            </w:r>
            <w:r>
              <w:rPr>
                <w:sz w:val="24"/>
                <w:szCs w:val="24"/>
              </w:rPr>
              <w:t>Lysá nad Labem</w:t>
            </w:r>
            <w:r w:rsidR="00334950" w:rsidRPr="0053103D">
              <w:rPr>
                <w:sz w:val="24"/>
                <w:szCs w:val="24"/>
              </w:rPr>
              <w:t>, příspěvková organizace</w:t>
            </w:r>
          </w:p>
          <w:p w14:paraId="26B4F526" w14:textId="3593B4EB" w:rsidR="00334950" w:rsidRPr="0053103D" w:rsidRDefault="00334950" w:rsidP="000D57C2">
            <w:pPr>
              <w:jc w:val="center"/>
              <w:rPr>
                <w:sz w:val="24"/>
                <w:szCs w:val="24"/>
              </w:rPr>
            </w:pPr>
            <w:r w:rsidRPr="0053103D">
              <w:rPr>
                <w:sz w:val="24"/>
                <w:szCs w:val="24"/>
              </w:rPr>
              <w:t xml:space="preserve">se sídlem </w:t>
            </w:r>
            <w:r w:rsidR="00313ED2">
              <w:rPr>
                <w:sz w:val="24"/>
                <w:szCs w:val="24"/>
              </w:rPr>
              <w:t>v Lysé nad Labem, Komenského 1534/16</w:t>
            </w:r>
            <w:r w:rsidRPr="0053103D">
              <w:rPr>
                <w:sz w:val="24"/>
                <w:szCs w:val="24"/>
              </w:rPr>
              <w:t xml:space="preserve"> </w:t>
            </w:r>
          </w:p>
        </w:tc>
      </w:tr>
      <w:tr w:rsidR="00334950" w:rsidRPr="000D57C2" w14:paraId="28CF3699" w14:textId="77777777">
        <w:trPr>
          <w:cantSplit/>
        </w:trPr>
        <w:tc>
          <w:tcPr>
            <w:tcW w:w="9426" w:type="dxa"/>
            <w:gridSpan w:val="2"/>
          </w:tcPr>
          <w:p w14:paraId="74382423" w14:textId="77777777" w:rsidR="00334950" w:rsidRPr="0053103D" w:rsidRDefault="00CF161C" w:rsidP="00B16B6D">
            <w:pPr>
              <w:spacing w:before="120" w:line="240" w:lineRule="atLeast"/>
              <w:jc w:val="center"/>
              <w:rPr>
                <w:color w:val="0000FF"/>
                <w:sz w:val="24"/>
                <w:szCs w:val="24"/>
              </w:rPr>
            </w:pPr>
            <w:r w:rsidRPr="0053103D">
              <w:rPr>
                <w:b/>
                <w:caps/>
                <w:color w:val="0000FF"/>
                <w:sz w:val="24"/>
                <w:szCs w:val="24"/>
              </w:rPr>
              <w:t>56</w:t>
            </w:r>
            <w:r w:rsidR="00334950" w:rsidRPr="0053103D">
              <w:rPr>
                <w:b/>
                <w:caps/>
                <w:color w:val="0000FF"/>
                <w:sz w:val="24"/>
                <w:szCs w:val="24"/>
              </w:rPr>
              <w:t xml:space="preserve">.  Směrnice pro poskytování informací </w:t>
            </w:r>
          </w:p>
        </w:tc>
      </w:tr>
      <w:tr w:rsidR="00334950" w:rsidRPr="00CF161C" w14:paraId="064A6F70" w14:textId="77777777">
        <w:tc>
          <w:tcPr>
            <w:tcW w:w="4465" w:type="dxa"/>
          </w:tcPr>
          <w:p w14:paraId="306E4401" w14:textId="03366052" w:rsidR="00334950" w:rsidRPr="0053103D" w:rsidRDefault="00334950" w:rsidP="00B16B6D">
            <w:pPr>
              <w:spacing w:before="120" w:line="240" w:lineRule="atLeast"/>
              <w:rPr>
                <w:sz w:val="24"/>
                <w:szCs w:val="24"/>
              </w:rPr>
            </w:pPr>
            <w:r w:rsidRPr="0053103D">
              <w:rPr>
                <w:sz w:val="24"/>
                <w:szCs w:val="24"/>
              </w:rPr>
              <w:t>Č.j.:</w:t>
            </w:r>
            <w:r w:rsidR="00CF161C" w:rsidRPr="0053103D">
              <w:rPr>
                <w:sz w:val="24"/>
                <w:szCs w:val="24"/>
              </w:rPr>
              <w:t xml:space="preserve"> </w:t>
            </w:r>
            <w:r w:rsidR="00244DD7">
              <w:rPr>
                <w:sz w:val="24"/>
                <w:szCs w:val="24"/>
              </w:rPr>
              <w:t>/</w:t>
            </w:r>
            <w:r w:rsidR="00CF161C" w:rsidRPr="0053103D">
              <w:rPr>
                <w:sz w:val="24"/>
                <w:szCs w:val="24"/>
              </w:rPr>
              <w:t xml:space="preserve"> Spisový / skartační znak</w:t>
            </w:r>
          </w:p>
        </w:tc>
        <w:tc>
          <w:tcPr>
            <w:tcW w:w="4961" w:type="dxa"/>
          </w:tcPr>
          <w:p w14:paraId="1133AB97" w14:textId="00640F56" w:rsidR="00334950" w:rsidRPr="0053103D" w:rsidRDefault="00334950" w:rsidP="00A0441E">
            <w:pPr>
              <w:spacing w:before="120" w:line="240" w:lineRule="atLeast"/>
              <w:rPr>
                <w:sz w:val="24"/>
                <w:szCs w:val="24"/>
              </w:rPr>
            </w:pPr>
            <w:r w:rsidRPr="0053103D">
              <w:rPr>
                <w:sz w:val="24"/>
                <w:szCs w:val="24"/>
              </w:rPr>
              <w:t xml:space="preserve">  </w:t>
            </w:r>
            <w:r w:rsidR="00244DD7">
              <w:rPr>
                <w:sz w:val="24"/>
                <w:szCs w:val="24"/>
              </w:rPr>
              <w:t>0439/2021/ZSKNB</w:t>
            </w:r>
            <w:r w:rsidR="0053103D" w:rsidRPr="0053103D">
              <w:rPr>
                <w:sz w:val="24"/>
                <w:szCs w:val="24"/>
              </w:rPr>
              <w:t xml:space="preserve">        </w:t>
            </w:r>
            <w:r w:rsidR="00CF161C" w:rsidRPr="0053103D">
              <w:rPr>
                <w:sz w:val="24"/>
                <w:szCs w:val="24"/>
              </w:rPr>
              <w:t xml:space="preserve">    A.1.          </w:t>
            </w:r>
            <w:r w:rsidR="004E055C">
              <w:rPr>
                <w:sz w:val="24"/>
                <w:szCs w:val="24"/>
              </w:rPr>
              <w:t>V5</w:t>
            </w:r>
          </w:p>
        </w:tc>
      </w:tr>
      <w:tr w:rsidR="00334950" w:rsidRPr="000D57C2" w14:paraId="7F4A99CA" w14:textId="77777777">
        <w:tc>
          <w:tcPr>
            <w:tcW w:w="4465" w:type="dxa"/>
          </w:tcPr>
          <w:p w14:paraId="70A1DC46" w14:textId="77777777" w:rsidR="00334950" w:rsidRPr="00E83131" w:rsidRDefault="00334950" w:rsidP="00B16B6D">
            <w:pPr>
              <w:spacing w:before="120" w:line="240" w:lineRule="atLeast"/>
              <w:rPr>
                <w:sz w:val="24"/>
                <w:szCs w:val="24"/>
              </w:rPr>
            </w:pPr>
            <w:r w:rsidRPr="00E83131">
              <w:rPr>
                <w:sz w:val="24"/>
                <w:szCs w:val="24"/>
              </w:rPr>
              <w:t>Vypracoval:</w:t>
            </w:r>
          </w:p>
        </w:tc>
        <w:tc>
          <w:tcPr>
            <w:tcW w:w="4961" w:type="dxa"/>
          </w:tcPr>
          <w:p w14:paraId="0C8C594D" w14:textId="6FF3AEC5" w:rsidR="00334950" w:rsidRPr="0053103D" w:rsidRDefault="00313ED2" w:rsidP="00B16B6D">
            <w:pPr>
              <w:pStyle w:val="DefinitionTerm"/>
              <w:widowControl/>
              <w:spacing w:before="120" w:line="240" w:lineRule="atLeast"/>
              <w:jc w:val="right"/>
              <w:rPr>
                <w:szCs w:val="24"/>
              </w:rPr>
            </w:pPr>
            <w:r>
              <w:rPr>
                <w:szCs w:val="24"/>
              </w:rPr>
              <w:t>Petr Tomek</w:t>
            </w:r>
            <w:r w:rsidR="00334950" w:rsidRPr="0053103D">
              <w:rPr>
                <w:szCs w:val="24"/>
              </w:rPr>
              <w:t xml:space="preserve">, ředitel školy </w:t>
            </w:r>
          </w:p>
        </w:tc>
      </w:tr>
      <w:tr w:rsidR="00334950" w:rsidRPr="000D57C2" w14:paraId="710BA3CA" w14:textId="77777777">
        <w:tc>
          <w:tcPr>
            <w:tcW w:w="4465" w:type="dxa"/>
          </w:tcPr>
          <w:p w14:paraId="6BFACAC6" w14:textId="4EA84466" w:rsidR="00334950" w:rsidRPr="00E83131" w:rsidRDefault="00E83131" w:rsidP="00B16B6D">
            <w:pPr>
              <w:spacing w:before="120" w:line="240" w:lineRule="atLeast"/>
              <w:rPr>
                <w:sz w:val="24"/>
                <w:szCs w:val="24"/>
              </w:rPr>
            </w:pPr>
            <w:r w:rsidRPr="00E83131">
              <w:rPr>
                <w:sz w:val="24"/>
                <w:szCs w:val="24"/>
              </w:rPr>
              <w:t>Vydal:</w:t>
            </w:r>
          </w:p>
        </w:tc>
        <w:tc>
          <w:tcPr>
            <w:tcW w:w="4961" w:type="dxa"/>
          </w:tcPr>
          <w:p w14:paraId="0F41F975" w14:textId="3C87CA0C" w:rsidR="00334950" w:rsidRPr="0053103D" w:rsidRDefault="00313ED2" w:rsidP="000D57C2">
            <w:pPr>
              <w:spacing w:before="120" w:line="240" w:lineRule="atLeast"/>
              <w:jc w:val="right"/>
              <w:rPr>
                <w:sz w:val="24"/>
                <w:szCs w:val="24"/>
              </w:rPr>
            </w:pPr>
            <w:r>
              <w:rPr>
                <w:sz w:val="24"/>
                <w:szCs w:val="24"/>
              </w:rPr>
              <w:t>Petr Tomek</w:t>
            </w:r>
            <w:r w:rsidR="00334950" w:rsidRPr="0053103D">
              <w:rPr>
                <w:sz w:val="24"/>
                <w:szCs w:val="24"/>
              </w:rPr>
              <w:t>, ředitel školy</w:t>
            </w:r>
          </w:p>
        </w:tc>
      </w:tr>
      <w:tr w:rsidR="00334950" w:rsidRPr="000D57C2" w14:paraId="0C1B648F" w14:textId="77777777">
        <w:tc>
          <w:tcPr>
            <w:tcW w:w="4465" w:type="dxa"/>
          </w:tcPr>
          <w:p w14:paraId="6697759D" w14:textId="77777777" w:rsidR="00334950" w:rsidRPr="0053103D" w:rsidRDefault="00334950" w:rsidP="00B16B6D">
            <w:pPr>
              <w:spacing w:before="120" w:line="240" w:lineRule="atLeast"/>
              <w:rPr>
                <w:sz w:val="24"/>
                <w:szCs w:val="24"/>
              </w:rPr>
            </w:pPr>
            <w:r w:rsidRPr="0053103D">
              <w:rPr>
                <w:sz w:val="24"/>
                <w:szCs w:val="24"/>
              </w:rPr>
              <w:t>Pedagogická rada projednala dne</w:t>
            </w:r>
          </w:p>
        </w:tc>
        <w:tc>
          <w:tcPr>
            <w:tcW w:w="4961" w:type="dxa"/>
          </w:tcPr>
          <w:p w14:paraId="5B880457" w14:textId="5C357610" w:rsidR="00334950" w:rsidRPr="00313ED2" w:rsidRDefault="00313ED2" w:rsidP="00313ED2">
            <w:pPr>
              <w:pStyle w:val="Odstavecseseznamem"/>
              <w:numPr>
                <w:ilvl w:val="0"/>
                <w:numId w:val="13"/>
              </w:numPr>
              <w:spacing w:before="120" w:line="240" w:lineRule="atLeast"/>
              <w:rPr>
                <w:sz w:val="24"/>
                <w:szCs w:val="24"/>
              </w:rPr>
            </w:pPr>
            <w:r>
              <w:rPr>
                <w:sz w:val="24"/>
                <w:szCs w:val="24"/>
              </w:rPr>
              <w:t>9. 2021</w:t>
            </w:r>
          </w:p>
        </w:tc>
      </w:tr>
      <w:tr w:rsidR="00334950" w:rsidRPr="000D57C2" w14:paraId="1B27D450" w14:textId="77777777">
        <w:tc>
          <w:tcPr>
            <w:tcW w:w="4465" w:type="dxa"/>
          </w:tcPr>
          <w:p w14:paraId="11ED8B75" w14:textId="77777777" w:rsidR="00334950" w:rsidRPr="0053103D" w:rsidRDefault="00334950" w:rsidP="00B16B6D">
            <w:pPr>
              <w:spacing w:before="120" w:line="240" w:lineRule="atLeast"/>
              <w:rPr>
                <w:sz w:val="24"/>
                <w:szCs w:val="24"/>
              </w:rPr>
            </w:pPr>
            <w:r w:rsidRPr="0053103D">
              <w:rPr>
                <w:sz w:val="24"/>
                <w:szCs w:val="24"/>
              </w:rPr>
              <w:t>Směrnice nabývá platnosti ode dne:</w:t>
            </w:r>
          </w:p>
        </w:tc>
        <w:tc>
          <w:tcPr>
            <w:tcW w:w="4961" w:type="dxa"/>
          </w:tcPr>
          <w:p w14:paraId="610BC23F" w14:textId="3AFC1E8B" w:rsidR="00334950" w:rsidRPr="00313ED2" w:rsidRDefault="00313ED2" w:rsidP="00313ED2">
            <w:pPr>
              <w:pStyle w:val="Odstavecseseznamem"/>
              <w:numPr>
                <w:ilvl w:val="0"/>
                <w:numId w:val="14"/>
              </w:numPr>
              <w:spacing w:before="120" w:line="240" w:lineRule="atLeast"/>
              <w:rPr>
                <w:sz w:val="24"/>
                <w:szCs w:val="24"/>
              </w:rPr>
            </w:pPr>
            <w:r>
              <w:rPr>
                <w:sz w:val="24"/>
                <w:szCs w:val="24"/>
              </w:rPr>
              <w:t>9. 2021</w:t>
            </w:r>
          </w:p>
        </w:tc>
      </w:tr>
      <w:tr w:rsidR="00334950" w:rsidRPr="000D57C2" w14:paraId="7AF48D68" w14:textId="77777777">
        <w:tc>
          <w:tcPr>
            <w:tcW w:w="4465" w:type="dxa"/>
          </w:tcPr>
          <w:p w14:paraId="6208CA57" w14:textId="77777777" w:rsidR="00334950" w:rsidRPr="0053103D" w:rsidRDefault="00334950" w:rsidP="00B16B6D">
            <w:pPr>
              <w:spacing w:before="120" w:line="240" w:lineRule="atLeast"/>
              <w:rPr>
                <w:sz w:val="24"/>
                <w:szCs w:val="24"/>
              </w:rPr>
            </w:pPr>
            <w:r w:rsidRPr="0053103D">
              <w:rPr>
                <w:sz w:val="24"/>
                <w:szCs w:val="24"/>
              </w:rPr>
              <w:t>Směrnice nabývá účinnosti ode dne:</w:t>
            </w:r>
          </w:p>
        </w:tc>
        <w:tc>
          <w:tcPr>
            <w:tcW w:w="4961" w:type="dxa"/>
          </w:tcPr>
          <w:p w14:paraId="06475E2D" w14:textId="321F1A30" w:rsidR="00334950" w:rsidRPr="0053103D" w:rsidRDefault="00313ED2" w:rsidP="00B16B6D">
            <w:pPr>
              <w:spacing w:before="120" w:line="240" w:lineRule="atLeast"/>
              <w:rPr>
                <w:sz w:val="24"/>
                <w:szCs w:val="24"/>
              </w:rPr>
            </w:pPr>
            <w:r>
              <w:rPr>
                <w:sz w:val="24"/>
                <w:szCs w:val="24"/>
              </w:rPr>
              <w:t xml:space="preserve">      16. 9. 2021</w:t>
            </w:r>
          </w:p>
        </w:tc>
      </w:tr>
      <w:tr w:rsidR="00334950" w:rsidRPr="000D57C2" w14:paraId="792809D0" w14:textId="77777777">
        <w:tc>
          <w:tcPr>
            <w:tcW w:w="9426" w:type="dxa"/>
            <w:gridSpan w:val="2"/>
          </w:tcPr>
          <w:p w14:paraId="12E1BD4E" w14:textId="0FE60C80" w:rsidR="00334950" w:rsidRPr="0053103D" w:rsidRDefault="00334950" w:rsidP="00B16B6D">
            <w:pPr>
              <w:rPr>
                <w:sz w:val="24"/>
                <w:szCs w:val="24"/>
              </w:rPr>
            </w:pPr>
            <w:r w:rsidRPr="0053103D">
              <w:rPr>
                <w:sz w:val="24"/>
                <w:szCs w:val="24"/>
              </w:rPr>
              <w:t>Změny ve směrnici jsou prováděny formou číslovaných písemných dodatků, které tvoří součást tohoto předpisu.</w:t>
            </w:r>
          </w:p>
        </w:tc>
      </w:tr>
      <w:tr w:rsidR="00334950" w14:paraId="6BEBA0B5" w14:textId="77777777">
        <w:tc>
          <w:tcPr>
            <w:tcW w:w="9426" w:type="dxa"/>
            <w:gridSpan w:val="2"/>
          </w:tcPr>
          <w:p w14:paraId="100D5E69" w14:textId="6E3C6991" w:rsidR="00334950" w:rsidRDefault="00334950" w:rsidP="00B16B6D">
            <w:pPr>
              <w:rPr>
                <w:sz w:val="16"/>
              </w:rPr>
            </w:pPr>
          </w:p>
        </w:tc>
      </w:tr>
    </w:tbl>
    <w:p w14:paraId="4981334B" w14:textId="77777777" w:rsidR="00334950" w:rsidRDefault="00334950" w:rsidP="00334950">
      <w:pPr>
        <w:pStyle w:val="Zkladntext"/>
        <w:rPr>
          <w:sz w:val="24"/>
          <w:szCs w:val="24"/>
        </w:rPr>
      </w:pPr>
    </w:p>
    <w:p w14:paraId="7C99A1AE" w14:textId="77777777" w:rsidR="00A0441E" w:rsidRPr="00DB3446" w:rsidRDefault="00A0441E" w:rsidP="00334950">
      <w:pPr>
        <w:pStyle w:val="Zkladntext"/>
        <w:rPr>
          <w:color w:val="auto"/>
          <w:sz w:val="24"/>
          <w:szCs w:val="24"/>
        </w:rPr>
      </w:pPr>
    </w:p>
    <w:p w14:paraId="2CDC7D75" w14:textId="77777777" w:rsidR="00334950" w:rsidRPr="00DB3446" w:rsidRDefault="00334950" w:rsidP="00334950">
      <w:pPr>
        <w:rPr>
          <w:b/>
          <w:sz w:val="24"/>
          <w:szCs w:val="24"/>
        </w:rPr>
      </w:pPr>
      <w:r w:rsidRPr="00DB3446">
        <w:rPr>
          <w:b/>
          <w:sz w:val="24"/>
          <w:szCs w:val="24"/>
        </w:rPr>
        <w:t>Obecná ustanovení</w:t>
      </w:r>
    </w:p>
    <w:p w14:paraId="21C5C50D" w14:textId="77777777" w:rsidR="00334950" w:rsidRPr="00334950" w:rsidRDefault="00334950" w:rsidP="00334950">
      <w:pPr>
        <w:rPr>
          <w:sz w:val="24"/>
          <w:szCs w:val="24"/>
        </w:rPr>
      </w:pPr>
    </w:p>
    <w:p w14:paraId="3B254B81" w14:textId="77777777" w:rsidR="00B16B6D" w:rsidRPr="0053103D" w:rsidRDefault="00334950" w:rsidP="00334950">
      <w:pPr>
        <w:rPr>
          <w:sz w:val="24"/>
          <w:szCs w:val="24"/>
        </w:rPr>
      </w:pPr>
      <w:r w:rsidRPr="00334950">
        <w:rPr>
          <w:sz w:val="24"/>
          <w:szCs w:val="24"/>
        </w:rPr>
        <w:t xml:space="preserve">Na základě ustanovení zákona č. 106/1999 Sb., o svobodném přístupu k informacím vydávám jako statutární orgán školy tuto směrnici. Směrnice je umístěna na webových stránkách školy a na </w:t>
      </w:r>
      <w:r w:rsidRPr="0053103D">
        <w:rPr>
          <w:sz w:val="24"/>
          <w:szCs w:val="24"/>
        </w:rPr>
        <w:t>přístupném místě školy. S</w:t>
      </w:r>
      <w:r w:rsidR="00B16B6D" w:rsidRPr="0053103D">
        <w:rPr>
          <w:sz w:val="24"/>
          <w:szCs w:val="24"/>
        </w:rPr>
        <w:t xml:space="preserve">měrnice upravuje </w:t>
      </w:r>
      <w:r w:rsidRPr="0053103D">
        <w:rPr>
          <w:sz w:val="24"/>
          <w:szCs w:val="24"/>
        </w:rPr>
        <w:t xml:space="preserve">ustanovení </w:t>
      </w:r>
      <w:r w:rsidR="00B16B6D" w:rsidRPr="0053103D">
        <w:rPr>
          <w:sz w:val="24"/>
          <w:szCs w:val="24"/>
        </w:rPr>
        <w:t>zákona č. 106/1999 Sb., o svobodném přístupu k informacím</w:t>
      </w:r>
      <w:r w:rsidRPr="0053103D">
        <w:rPr>
          <w:sz w:val="24"/>
          <w:szCs w:val="24"/>
        </w:rPr>
        <w:t xml:space="preserve"> na podmínky školy. </w:t>
      </w:r>
      <w:r w:rsidR="00B16B6D" w:rsidRPr="0053103D">
        <w:rPr>
          <w:sz w:val="24"/>
          <w:szCs w:val="24"/>
        </w:rPr>
        <w:t xml:space="preserve">Škola je </w:t>
      </w:r>
      <w:r w:rsidRPr="0053103D">
        <w:rPr>
          <w:sz w:val="24"/>
          <w:szCs w:val="24"/>
        </w:rPr>
        <w:t xml:space="preserve">podle tohoto zákona </w:t>
      </w:r>
      <w:r w:rsidR="00B16B6D" w:rsidRPr="0053103D">
        <w:rPr>
          <w:sz w:val="24"/>
          <w:szCs w:val="24"/>
        </w:rPr>
        <w:t xml:space="preserve">povinný subjekt poskytovat veřejnosti informace vztahující </w:t>
      </w:r>
      <w:r w:rsidRPr="0053103D">
        <w:rPr>
          <w:sz w:val="24"/>
          <w:szCs w:val="24"/>
        </w:rPr>
        <w:t>se k jeho působnosti</w:t>
      </w:r>
      <w:r w:rsidR="00B16B6D" w:rsidRPr="0053103D">
        <w:rPr>
          <w:sz w:val="24"/>
          <w:szCs w:val="24"/>
        </w:rPr>
        <w:t>.</w:t>
      </w:r>
    </w:p>
    <w:p w14:paraId="20CE6E27" w14:textId="77777777" w:rsidR="00B16B6D" w:rsidRPr="0053103D" w:rsidRDefault="00B16B6D">
      <w:pPr>
        <w:pStyle w:val="Prosttext2"/>
        <w:rPr>
          <w:rFonts w:ascii="Times New Roman" w:hAnsi="Times New Roman"/>
          <w:b/>
          <w:sz w:val="24"/>
          <w:szCs w:val="24"/>
        </w:rPr>
      </w:pPr>
    </w:p>
    <w:p w14:paraId="2A64A34A" w14:textId="77777777" w:rsidR="00B16B6D" w:rsidRPr="0053103D" w:rsidRDefault="00334950">
      <w:pPr>
        <w:pStyle w:val="Prosttext2"/>
        <w:rPr>
          <w:rFonts w:ascii="Times New Roman" w:hAnsi="Times New Roman"/>
          <w:b/>
          <w:sz w:val="24"/>
          <w:szCs w:val="24"/>
        </w:rPr>
      </w:pPr>
      <w:r w:rsidRPr="0053103D">
        <w:rPr>
          <w:rFonts w:ascii="Times New Roman" w:hAnsi="Times New Roman"/>
          <w:b/>
          <w:sz w:val="24"/>
          <w:szCs w:val="24"/>
        </w:rPr>
        <w:t xml:space="preserve">1. </w:t>
      </w:r>
      <w:r w:rsidR="00B16B6D" w:rsidRPr="0053103D">
        <w:rPr>
          <w:rFonts w:ascii="Times New Roman" w:hAnsi="Times New Roman"/>
          <w:b/>
          <w:sz w:val="24"/>
          <w:szCs w:val="24"/>
        </w:rPr>
        <w:t>Žadatel</w:t>
      </w:r>
    </w:p>
    <w:p w14:paraId="71D90E8B"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Žadatelem může být fyzická či právnická osoba, orgán státní správy, která žádá o informaci, bez ohledu na důvod svého zájmu o danou informaci.</w:t>
      </w:r>
    </w:p>
    <w:p w14:paraId="2F0FE155" w14:textId="77777777" w:rsidR="00B16B6D" w:rsidRPr="0053103D" w:rsidRDefault="00B16B6D">
      <w:pPr>
        <w:pStyle w:val="Prosttext2"/>
        <w:rPr>
          <w:rFonts w:ascii="Times New Roman" w:hAnsi="Times New Roman"/>
          <w:b/>
          <w:sz w:val="24"/>
          <w:szCs w:val="24"/>
        </w:rPr>
      </w:pPr>
    </w:p>
    <w:p w14:paraId="0F445705" w14:textId="77777777" w:rsidR="00B16B6D" w:rsidRPr="0053103D" w:rsidRDefault="00B16B6D">
      <w:pPr>
        <w:pStyle w:val="Prosttext2"/>
        <w:rPr>
          <w:rFonts w:ascii="Times New Roman" w:hAnsi="Times New Roman"/>
          <w:b/>
          <w:sz w:val="24"/>
          <w:szCs w:val="24"/>
        </w:rPr>
      </w:pPr>
      <w:r w:rsidRPr="0053103D">
        <w:rPr>
          <w:rFonts w:ascii="Times New Roman" w:hAnsi="Times New Roman"/>
          <w:b/>
          <w:sz w:val="24"/>
          <w:szCs w:val="24"/>
        </w:rPr>
        <w:t>2. Informace</w:t>
      </w:r>
    </w:p>
    <w:p w14:paraId="4BCB05D3"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Ředitel školy poskytuje informace na základě:</w:t>
      </w:r>
    </w:p>
    <w:p w14:paraId="46AB5388"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xml:space="preserve">- žádosti nebo </w:t>
      </w:r>
    </w:p>
    <w:p w14:paraId="35B0671E"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zveřejněním.</w:t>
      </w:r>
    </w:p>
    <w:p w14:paraId="4B70B427" w14:textId="77777777" w:rsidR="00334950" w:rsidRPr="0053103D" w:rsidRDefault="00334950">
      <w:pPr>
        <w:pStyle w:val="Prosttext2"/>
        <w:ind w:left="284"/>
        <w:rPr>
          <w:rFonts w:ascii="Times New Roman" w:hAnsi="Times New Roman"/>
          <w:sz w:val="24"/>
          <w:szCs w:val="24"/>
        </w:rPr>
      </w:pPr>
    </w:p>
    <w:p w14:paraId="3DBC163B" w14:textId="077A561B"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Informací, kterou je ředitel školy povinen poskytnout, je faktický údaj týkající se otázky v působnosti ředitele školy, nikoliv však </w:t>
      </w:r>
      <w:r w:rsidR="00334950" w:rsidRPr="0053103D">
        <w:rPr>
          <w:rFonts w:ascii="Times New Roman" w:hAnsi="Times New Roman"/>
          <w:sz w:val="24"/>
          <w:szCs w:val="24"/>
        </w:rPr>
        <w:t xml:space="preserve">subjektivní </w:t>
      </w:r>
      <w:r w:rsidRPr="0053103D">
        <w:rPr>
          <w:rFonts w:ascii="Times New Roman" w:hAnsi="Times New Roman"/>
          <w:sz w:val="24"/>
          <w:szCs w:val="24"/>
        </w:rPr>
        <w:t>komentář, názor</w:t>
      </w:r>
      <w:r w:rsidR="00334950" w:rsidRPr="0053103D">
        <w:rPr>
          <w:rFonts w:ascii="Times New Roman" w:hAnsi="Times New Roman"/>
          <w:sz w:val="24"/>
          <w:szCs w:val="24"/>
        </w:rPr>
        <w:t>,</w:t>
      </w:r>
      <w:r w:rsidRPr="0053103D">
        <w:rPr>
          <w:rFonts w:ascii="Times New Roman" w:hAnsi="Times New Roman"/>
          <w:sz w:val="24"/>
          <w:szCs w:val="24"/>
        </w:rPr>
        <w:t xml:space="preserve"> výklad právního předpisu apod.</w:t>
      </w:r>
    </w:p>
    <w:p w14:paraId="73ADBC0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Zveřejněnou informací je taková informace, která může být vždy znovu vyhledána a získána, zejména vydaná tiskem nebo na jiném nosiči dat umožňujícím zápis a uchování informace, vystavená na úřední desce, </w:t>
      </w:r>
      <w:r w:rsidR="00334950" w:rsidRPr="0053103D">
        <w:rPr>
          <w:rFonts w:ascii="Times New Roman" w:hAnsi="Times New Roman"/>
          <w:sz w:val="24"/>
          <w:szCs w:val="24"/>
        </w:rPr>
        <w:t>nebo způsobem umožňující dálkový přístup</w:t>
      </w:r>
      <w:r w:rsidRPr="0053103D">
        <w:rPr>
          <w:rFonts w:ascii="Times New Roman" w:hAnsi="Times New Roman"/>
          <w:sz w:val="24"/>
          <w:szCs w:val="24"/>
        </w:rPr>
        <w:t xml:space="preserve"> (w</w:t>
      </w:r>
      <w:r w:rsidR="00334950" w:rsidRPr="0053103D">
        <w:rPr>
          <w:rFonts w:ascii="Times New Roman" w:hAnsi="Times New Roman"/>
          <w:sz w:val="24"/>
          <w:szCs w:val="24"/>
        </w:rPr>
        <w:t>ebové</w:t>
      </w:r>
      <w:r w:rsidRPr="0053103D">
        <w:rPr>
          <w:rFonts w:ascii="Times New Roman" w:hAnsi="Times New Roman"/>
          <w:sz w:val="24"/>
          <w:szCs w:val="24"/>
        </w:rPr>
        <w:t xml:space="preserve"> st</w:t>
      </w:r>
      <w:r w:rsidR="00334950" w:rsidRPr="0053103D">
        <w:rPr>
          <w:rFonts w:ascii="Times New Roman" w:hAnsi="Times New Roman"/>
          <w:sz w:val="24"/>
          <w:szCs w:val="24"/>
        </w:rPr>
        <w:t>r</w:t>
      </w:r>
      <w:r w:rsidRPr="0053103D">
        <w:rPr>
          <w:rFonts w:ascii="Times New Roman" w:hAnsi="Times New Roman"/>
          <w:sz w:val="24"/>
          <w:szCs w:val="24"/>
        </w:rPr>
        <w:t>ánky školy).</w:t>
      </w:r>
    </w:p>
    <w:p w14:paraId="6B128C1D"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Doprovodnou informací je taková informace, která úzce souvisí s požadovanou informací (například údaj o jejím původu, existenci, počtu, důvodu odepření, době, po kterou důvod odepření trvá a kdy bude znovu přezkoumán).</w:t>
      </w:r>
    </w:p>
    <w:p w14:paraId="41962A3F" w14:textId="77777777" w:rsidR="00B16B6D" w:rsidRPr="0053103D" w:rsidRDefault="00B16B6D">
      <w:pPr>
        <w:pStyle w:val="Prosttext2"/>
        <w:rPr>
          <w:rFonts w:ascii="Times New Roman" w:hAnsi="Times New Roman"/>
          <w:sz w:val="24"/>
          <w:szCs w:val="24"/>
        </w:rPr>
      </w:pPr>
    </w:p>
    <w:p w14:paraId="38DF9A83" w14:textId="77777777" w:rsidR="00B16B6D" w:rsidRPr="0053103D" w:rsidRDefault="00B16B6D">
      <w:pPr>
        <w:pStyle w:val="Prosttext2"/>
        <w:rPr>
          <w:rFonts w:ascii="Times New Roman" w:hAnsi="Times New Roman"/>
          <w:b/>
          <w:sz w:val="24"/>
          <w:szCs w:val="24"/>
        </w:rPr>
      </w:pPr>
      <w:r w:rsidRPr="0053103D">
        <w:rPr>
          <w:rFonts w:ascii="Times New Roman" w:hAnsi="Times New Roman"/>
          <w:b/>
          <w:sz w:val="24"/>
          <w:szCs w:val="24"/>
        </w:rPr>
        <w:t>3. Poskytované informace</w:t>
      </w:r>
    </w:p>
    <w:p w14:paraId="75377571"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3.1 Zveřejnění informací</w:t>
      </w:r>
    </w:p>
    <w:p w14:paraId="6BA178CB" w14:textId="04083374" w:rsidR="00B16B6D" w:rsidRDefault="00B16B6D">
      <w:pPr>
        <w:pStyle w:val="Prosttext2"/>
        <w:rPr>
          <w:rFonts w:ascii="Times New Roman" w:hAnsi="Times New Roman"/>
          <w:sz w:val="24"/>
          <w:szCs w:val="24"/>
        </w:rPr>
      </w:pPr>
      <w:r w:rsidRPr="0053103D">
        <w:rPr>
          <w:rFonts w:ascii="Times New Roman" w:hAnsi="Times New Roman"/>
          <w:sz w:val="24"/>
          <w:szCs w:val="24"/>
        </w:rPr>
        <w:t xml:space="preserve">Ředitel školy </w:t>
      </w:r>
      <w:r w:rsidR="008423BD">
        <w:rPr>
          <w:rFonts w:ascii="Times New Roman" w:hAnsi="Times New Roman"/>
          <w:sz w:val="24"/>
          <w:szCs w:val="24"/>
        </w:rPr>
        <w:t>zveřejní</w:t>
      </w:r>
      <w:r w:rsidRPr="0053103D">
        <w:rPr>
          <w:rFonts w:ascii="Times New Roman" w:hAnsi="Times New Roman"/>
          <w:sz w:val="24"/>
          <w:szCs w:val="24"/>
        </w:rPr>
        <w:t xml:space="preserve"> informace</w:t>
      </w:r>
      <w:r w:rsidR="008423BD">
        <w:rPr>
          <w:rFonts w:ascii="Times New Roman" w:hAnsi="Times New Roman"/>
          <w:sz w:val="24"/>
          <w:szCs w:val="24"/>
        </w:rPr>
        <w:t xml:space="preserve"> stanovené prováděcím předpisem k zákonu č. 106/1999 Sb., o svobodném přístupu k informacím.</w:t>
      </w:r>
    </w:p>
    <w:p w14:paraId="49AAA921" w14:textId="418DE8EF" w:rsidR="008423BD" w:rsidRPr="00DB3446" w:rsidRDefault="008423BD" w:rsidP="008423BD">
      <w:r w:rsidRPr="00DB3446">
        <w:t>(V současné době je to vyhláška č. 515/2020 Sb., o struktuře informací zveřejňovaných o povinném subjektu a o osnově popisu úkonů vykonávaných v rámci agendy</w:t>
      </w:r>
      <w:r w:rsidR="003955A1" w:rsidRPr="00DB3446">
        <w:t>, poslední změna k 1.8.2021</w:t>
      </w:r>
      <w:r w:rsidRPr="00DB3446">
        <w:t>.)</w:t>
      </w:r>
    </w:p>
    <w:p w14:paraId="0FC72324" w14:textId="659BC9DB" w:rsidR="008423BD" w:rsidRDefault="008423BD">
      <w:pPr>
        <w:pStyle w:val="Prosttext2"/>
        <w:rPr>
          <w:rFonts w:ascii="Times New Roman" w:hAnsi="Times New Roman"/>
          <w:sz w:val="24"/>
          <w:szCs w:val="24"/>
        </w:rPr>
      </w:pPr>
    </w:p>
    <w:p w14:paraId="249BD617" w14:textId="570AD27E" w:rsidR="008423BD" w:rsidRDefault="008423BD">
      <w:pPr>
        <w:pStyle w:val="Prosttext2"/>
        <w:rPr>
          <w:rFonts w:ascii="Times New Roman" w:hAnsi="Times New Roman"/>
          <w:sz w:val="24"/>
          <w:szCs w:val="24"/>
        </w:rPr>
      </w:pPr>
    </w:p>
    <w:p w14:paraId="78BF8BC1" w14:textId="50BF1D2C" w:rsidR="00C55AA1" w:rsidRDefault="00C55AA1" w:rsidP="00C55AA1">
      <w:pPr>
        <w:pStyle w:val="Prosttext2"/>
        <w:rPr>
          <w:rFonts w:ascii="Times New Roman" w:hAnsi="Times New Roman"/>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8"/>
        <w:gridCol w:w="7781"/>
      </w:tblGrid>
      <w:tr w:rsidR="00A51090" w14:paraId="653E34F9"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615669" w14:textId="77777777" w:rsidR="00C55AA1" w:rsidRDefault="00C55AA1" w:rsidP="00313ED2">
            <w:pPr>
              <w:jc w:val="center"/>
            </w:pPr>
            <w:r>
              <w:rPr>
                <w:b/>
                <w:bCs/>
              </w:rPr>
              <w:lastRenderedPageBreak/>
              <w:t>Označení a uvozovací text položky</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CD82F" w14:textId="77777777" w:rsidR="00C55AA1" w:rsidRDefault="00C55AA1" w:rsidP="00313ED2">
            <w:pPr>
              <w:jc w:val="center"/>
            </w:pPr>
            <w:r>
              <w:rPr>
                <w:b/>
                <w:bCs/>
              </w:rPr>
              <w:t>Obsah položky</w:t>
            </w:r>
          </w:p>
        </w:tc>
      </w:tr>
      <w:tr w:rsidR="00A51090" w14:paraId="37F6E019"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83339D" w14:textId="77777777" w:rsidR="00C55AA1" w:rsidRDefault="00C55AA1" w:rsidP="00313ED2">
            <w:r>
              <w:t>1. Název</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FCAE1" w14:textId="7B81FFEF" w:rsidR="00C55AA1" w:rsidRPr="00094F45" w:rsidRDefault="00094F45" w:rsidP="00313ED2">
            <w:r w:rsidRPr="00094F45">
              <w:t>Praktická škola a Základní škola Lysá nad Labem, příspěvková organizace, se sídlem v Lysé nad Labem, Komenského 1534/16.</w:t>
            </w:r>
          </w:p>
        </w:tc>
      </w:tr>
      <w:tr w:rsidR="00A51090" w14:paraId="35C628C6"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FFE811" w14:textId="77777777" w:rsidR="00C55AA1" w:rsidRDefault="00C55AA1" w:rsidP="00313ED2">
            <w:r>
              <w:t>2. Důvod a způsob založení</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68481" w14:textId="68882717" w:rsidR="00C55AA1" w:rsidRPr="00A51090" w:rsidRDefault="008A69D7" w:rsidP="00F766D1">
            <w:r w:rsidRPr="00A51090">
              <w:t xml:space="preserve">Organizace byla zřízena </w:t>
            </w:r>
            <w:r w:rsidR="00094F45" w:rsidRPr="00A51090">
              <w:t>Středočeským krajem, se sídlem v Praze 5, Zborovská 11</w:t>
            </w:r>
            <w:r w:rsidRPr="00A51090">
              <w:t xml:space="preserve"> dne </w:t>
            </w:r>
            <w:r w:rsidR="00A51090" w:rsidRPr="00A51090">
              <w:t>1. 7. 2001</w:t>
            </w:r>
            <w:r w:rsidRPr="00A51090">
              <w:t xml:space="preserve"> zřizovací listinou č.j. </w:t>
            </w:r>
            <w:r w:rsidR="00A51090" w:rsidRPr="00A51090">
              <w:t>OŠMS/3038/2001</w:t>
            </w:r>
            <w:r w:rsidRPr="00A51090">
              <w:t xml:space="preserve"> jako příspěvková organizace, pro zajištění základního vzdělávání žáků. Předmět její činnosti je vymezen zákonem č. 561/2004 Sb., o předškolním, základním, středním, vyšším odborném a jiném vzdělávání (školský zákon), ve znění pozdějších předpisů.</w:t>
            </w:r>
          </w:p>
        </w:tc>
      </w:tr>
      <w:tr w:rsidR="00A51090" w14:paraId="43A9E98A"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16FA97" w14:textId="77777777" w:rsidR="00C55AA1" w:rsidRDefault="00C55AA1" w:rsidP="00313ED2">
            <w:r>
              <w:t>3. Organizační struktura</w:t>
            </w:r>
          </w:p>
        </w:tc>
        <w:tc>
          <w:tcPr>
            <w:tcW w:w="0" w:type="auto"/>
            <w:tcBorders>
              <w:top w:val="outset" w:sz="6" w:space="0" w:color="auto"/>
              <w:left w:val="outset" w:sz="6" w:space="0" w:color="auto"/>
              <w:bottom w:val="outset" w:sz="6" w:space="0" w:color="auto"/>
              <w:right w:val="outset" w:sz="6" w:space="0" w:color="auto"/>
            </w:tcBorders>
            <w:hideMark/>
          </w:tcPr>
          <w:p w14:paraId="07FC2FFB" w14:textId="2B929891" w:rsidR="00C55AA1" w:rsidRPr="00A51090" w:rsidRDefault="008A69D7" w:rsidP="00313ED2">
            <w:r w:rsidRPr="00A51090">
              <w:t>Je dána organizačním řádem organizace</w:t>
            </w:r>
            <w:r w:rsidR="00C55AA1" w:rsidRPr="00A51090">
              <w:t>.</w:t>
            </w:r>
            <w:r w:rsidRPr="00A51090">
              <w:t xml:space="preserve"> Organizace se člení na organizační úseky</w:t>
            </w:r>
            <w:r w:rsidR="00F766D1" w:rsidRPr="00A51090">
              <w:t xml:space="preserve"> uvedené v Rejstříku škol</w:t>
            </w:r>
            <w:r w:rsidRPr="00A51090">
              <w:t>:</w:t>
            </w:r>
          </w:p>
          <w:p w14:paraId="048C5040" w14:textId="102DC88B" w:rsidR="008A69D7" w:rsidRPr="00A51090" w:rsidRDefault="008A69D7" w:rsidP="00313ED2">
            <w:r w:rsidRPr="00A51090">
              <w:t>Základní škola</w:t>
            </w:r>
            <w:r w:rsidR="00A51090" w:rsidRPr="00A51090">
              <w:t xml:space="preserve"> praktická</w:t>
            </w:r>
          </w:p>
          <w:p w14:paraId="6C2B2CF1" w14:textId="5D280004" w:rsidR="00A51090" w:rsidRPr="00A51090" w:rsidRDefault="00A51090" w:rsidP="00A51090">
            <w:r w:rsidRPr="00A51090">
              <w:t xml:space="preserve">Základní škola </w:t>
            </w:r>
            <w:r w:rsidRPr="00A51090">
              <w:t>speciální</w:t>
            </w:r>
          </w:p>
          <w:p w14:paraId="47733511" w14:textId="6B81EBF3" w:rsidR="00A51090" w:rsidRPr="00A51090" w:rsidRDefault="00A51090" w:rsidP="00313ED2">
            <w:r w:rsidRPr="00A51090">
              <w:t>Praktická škola dvouletá</w:t>
            </w:r>
          </w:p>
          <w:p w14:paraId="55ACDFC8" w14:textId="77777777" w:rsidR="00F766D1" w:rsidRPr="00A51090" w:rsidRDefault="00F766D1" w:rsidP="00313ED2">
            <w:r w:rsidRPr="00A51090">
              <w:t>Školní družina</w:t>
            </w:r>
          </w:p>
          <w:p w14:paraId="22983159" w14:textId="2AE78D8B" w:rsidR="00F766D1" w:rsidRPr="00F766D1" w:rsidRDefault="00F766D1" w:rsidP="00313ED2">
            <w:pPr>
              <w:rPr>
                <w:color w:val="0000FF"/>
              </w:rPr>
            </w:pPr>
          </w:p>
        </w:tc>
      </w:tr>
      <w:tr w:rsidR="00A51090" w14:paraId="51737855"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871348A" w14:textId="77777777" w:rsidR="00C55AA1" w:rsidRDefault="00C55AA1" w:rsidP="00313ED2">
            <w:r>
              <w:t>4. Kontaktní spojení</w:t>
            </w:r>
          </w:p>
        </w:tc>
        <w:tc>
          <w:tcPr>
            <w:tcW w:w="0" w:type="auto"/>
            <w:tcBorders>
              <w:top w:val="outset" w:sz="6" w:space="0" w:color="auto"/>
              <w:left w:val="outset" w:sz="6" w:space="0" w:color="auto"/>
              <w:bottom w:val="outset" w:sz="6" w:space="0" w:color="auto"/>
              <w:right w:val="outset" w:sz="6" w:space="0" w:color="auto"/>
            </w:tcBorders>
            <w:vAlign w:val="center"/>
            <w:hideMark/>
          </w:tcPr>
          <w:p w14:paraId="711A5FD6" w14:textId="792B78A6" w:rsidR="00F766D1" w:rsidRPr="00AF0310" w:rsidRDefault="00F766D1" w:rsidP="00313ED2">
            <w:r w:rsidRPr="00AF0310">
              <w:t>K</w:t>
            </w:r>
            <w:r w:rsidR="00C55AA1" w:rsidRPr="00AF0310">
              <w:t>ontaktní údaje</w:t>
            </w:r>
            <w:r w:rsidR="00AF0310" w:rsidRPr="00AF0310">
              <w:t>:</w:t>
            </w:r>
          </w:p>
          <w:p w14:paraId="451489EE" w14:textId="4219E052" w:rsidR="00AF0310" w:rsidRPr="00AF0310" w:rsidRDefault="00F766D1" w:rsidP="00313ED2">
            <w:r w:rsidRPr="00AF0310">
              <w:t>Podatelna</w:t>
            </w:r>
            <w:r w:rsidR="00AF0310" w:rsidRPr="00AF0310">
              <w:t>:</w:t>
            </w:r>
            <w:r w:rsidRPr="00AF0310">
              <w:t xml:space="preserve"> </w:t>
            </w:r>
            <w:r w:rsidR="00AF0310" w:rsidRPr="00AF0310">
              <w:t xml:space="preserve">Pondělí – </w:t>
            </w:r>
            <w:r w:rsidR="00AF0310" w:rsidRPr="00AF0310">
              <w:t>Čtvr</w:t>
            </w:r>
            <w:r w:rsidR="00AF0310" w:rsidRPr="00AF0310">
              <w:t>tek 8:00 – 1</w:t>
            </w:r>
            <w:r w:rsidR="00AF0310" w:rsidRPr="00AF0310">
              <w:t>5</w:t>
            </w:r>
            <w:r w:rsidR="00AF0310" w:rsidRPr="00AF0310">
              <w:t>:</w:t>
            </w:r>
            <w:r w:rsidR="00AF0310" w:rsidRPr="00AF0310">
              <w:t>3</w:t>
            </w:r>
            <w:r w:rsidR="00AF0310" w:rsidRPr="00AF0310">
              <w:t>0 hod.</w:t>
            </w:r>
            <w:r w:rsidR="00AF0310" w:rsidRPr="00AF0310">
              <w:t>, Pátek 8:00 – 13:30 hod.</w:t>
            </w:r>
          </w:p>
          <w:p w14:paraId="01332F94" w14:textId="23B4EE19" w:rsidR="00376D2E" w:rsidRPr="00AF0310" w:rsidRDefault="00AF0310" w:rsidP="00313ED2">
            <w:r w:rsidRPr="00AF0310">
              <w:t>E</w:t>
            </w:r>
            <w:r w:rsidR="00F766D1" w:rsidRPr="00AF0310">
              <w:t>lektronická adresa podatelny</w:t>
            </w:r>
            <w:r w:rsidRPr="00AF0310">
              <w:t xml:space="preserve">: </w:t>
            </w:r>
            <w:hyperlink r:id="rId7" w:history="1">
              <w:r w:rsidRPr="00AF0310">
                <w:rPr>
                  <w:rStyle w:val="Hypertextovodkaz"/>
                  <w:color w:val="auto"/>
                </w:rPr>
                <w:t>zvslysa@seznam.cz</w:t>
              </w:r>
            </w:hyperlink>
          </w:p>
          <w:p w14:paraId="2473527F" w14:textId="77777777" w:rsidR="00AF0310" w:rsidRPr="00AF0310" w:rsidRDefault="00AF0310" w:rsidP="00313ED2">
            <w:r w:rsidRPr="00AF0310">
              <w:t>D</w:t>
            </w:r>
            <w:r w:rsidR="00F766D1" w:rsidRPr="00AF0310">
              <w:t>atová schránka</w:t>
            </w:r>
            <w:r w:rsidRPr="00AF0310">
              <w:t>: 7ycx7dg</w:t>
            </w:r>
          </w:p>
          <w:p w14:paraId="6508048D" w14:textId="3BEB6A5B" w:rsidR="00C55AA1" w:rsidRPr="00AF0310" w:rsidRDefault="00AF0310" w:rsidP="00313ED2">
            <w:r w:rsidRPr="00AF0310">
              <w:t>T</w:t>
            </w:r>
            <w:r w:rsidR="00F766D1" w:rsidRPr="00AF0310">
              <w:t>elefony</w:t>
            </w:r>
            <w:r w:rsidRPr="00AF0310">
              <w:t>: 325551075, 731449123, 739071338</w:t>
            </w:r>
            <w:r w:rsidR="00C55AA1" w:rsidRPr="00AF0310">
              <w:br/>
            </w:r>
            <w:r w:rsidR="00F766D1" w:rsidRPr="00AF0310">
              <w:t>Kontaktní údaje na vedoucí zaměstnance</w:t>
            </w:r>
            <w:r w:rsidRPr="00AF0310">
              <w:t>: Ředitel školy – 731449123</w:t>
            </w:r>
          </w:p>
          <w:p w14:paraId="3886C336" w14:textId="69714BBE" w:rsidR="00AF0310" w:rsidRPr="00AF0310" w:rsidRDefault="00AF0310" w:rsidP="00313ED2">
            <w:r w:rsidRPr="00AF0310">
              <w:t xml:space="preserve">                                                                    Zástupce ředitele – 739071338</w:t>
            </w:r>
          </w:p>
          <w:p w14:paraId="59F97111" w14:textId="36614D59" w:rsidR="00AF0310" w:rsidRPr="00F766D1" w:rsidRDefault="00AF0310" w:rsidP="00313ED2">
            <w:pPr>
              <w:rPr>
                <w:color w:val="0000FF"/>
              </w:rPr>
            </w:pPr>
            <w:r w:rsidRPr="00AF0310">
              <w:t xml:space="preserve">                                                                    Školní družina - 602522035</w:t>
            </w:r>
          </w:p>
        </w:tc>
      </w:tr>
      <w:tr w:rsidR="00A51090" w14:paraId="05BFD914"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DC48F1" w14:textId="77777777" w:rsidR="00C55AA1" w:rsidRDefault="00C55AA1" w:rsidP="00313ED2">
            <w:r>
              <w:t>4.1 Kontaktní poštovní adresa</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75CAB" w14:textId="5A78B072" w:rsidR="00F766D1" w:rsidRPr="00BC0573" w:rsidRDefault="00BC0573" w:rsidP="00313ED2">
            <w:r w:rsidRPr="00BC0573">
              <w:t>Komenského 1534/16</w:t>
            </w:r>
            <w:r w:rsidR="00C55AA1" w:rsidRPr="00BC0573">
              <w:br/>
            </w:r>
            <w:r w:rsidRPr="00BC0573">
              <w:t>Lysá nad Labem, okres Nymburk</w:t>
            </w:r>
          </w:p>
          <w:p w14:paraId="7EE72D3F" w14:textId="0F99B723" w:rsidR="00C55AA1" w:rsidRPr="00F766D1" w:rsidRDefault="00BC0573" w:rsidP="00313ED2">
            <w:pPr>
              <w:rPr>
                <w:color w:val="0000FF"/>
              </w:rPr>
            </w:pPr>
            <w:r w:rsidRPr="00BC0573">
              <w:t>289 22 Lysá nad Labem</w:t>
            </w:r>
          </w:p>
        </w:tc>
      </w:tr>
      <w:tr w:rsidR="00A51090" w14:paraId="6FA8387E"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F78C3D" w14:textId="77777777" w:rsidR="00C55AA1" w:rsidRDefault="00C55AA1" w:rsidP="00313ED2">
            <w:r>
              <w:t>4.2 Adresa úřadovny pro osobní návštěvu</w:t>
            </w:r>
          </w:p>
        </w:tc>
        <w:tc>
          <w:tcPr>
            <w:tcW w:w="0" w:type="auto"/>
            <w:tcBorders>
              <w:top w:val="outset" w:sz="6" w:space="0" w:color="auto"/>
              <w:left w:val="outset" w:sz="6" w:space="0" w:color="auto"/>
              <w:bottom w:val="outset" w:sz="6" w:space="0" w:color="auto"/>
              <w:right w:val="outset" w:sz="6" w:space="0" w:color="auto"/>
            </w:tcBorders>
            <w:hideMark/>
          </w:tcPr>
          <w:p w14:paraId="52CBCDEF" w14:textId="194F743E" w:rsidR="00C55AA1" w:rsidRPr="00430211" w:rsidRDefault="00430211" w:rsidP="00313ED2">
            <w:r w:rsidRPr="00430211">
              <w:t>Kancelář ředitele školy, pavilon „G“, 1. patro, areál Komenského 1534/16, Lysá nad Labem</w:t>
            </w:r>
          </w:p>
        </w:tc>
      </w:tr>
      <w:tr w:rsidR="00A51090" w14:paraId="524FD64A"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8C1E7B" w14:textId="77777777" w:rsidR="00C55AA1" w:rsidRDefault="00C55AA1" w:rsidP="00313ED2">
            <w:r>
              <w:t>4.3 Úřední hodiny</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55F98" w14:textId="26E11661" w:rsidR="00430211" w:rsidRDefault="00430211" w:rsidP="00430211">
            <w:r w:rsidRPr="00AF0310">
              <w:t>Podatelna</w:t>
            </w:r>
            <w:r w:rsidR="008F652C">
              <w:t xml:space="preserve"> v kanceláři ředitele školy</w:t>
            </w:r>
            <w:r w:rsidRPr="00AF0310">
              <w:t xml:space="preserve">: </w:t>
            </w:r>
          </w:p>
          <w:p w14:paraId="15C2F196" w14:textId="216B1C6D" w:rsidR="008F652C" w:rsidRDefault="00430211" w:rsidP="00430211">
            <w:r w:rsidRPr="00AF0310">
              <w:t>Pondělí – Čtvrtek 8:00 – 15:30 hod.</w:t>
            </w:r>
          </w:p>
          <w:p w14:paraId="3776B780" w14:textId="0C904565" w:rsidR="00430211" w:rsidRPr="00AF0310" w:rsidRDefault="00430211" w:rsidP="00430211">
            <w:r w:rsidRPr="00AF0310">
              <w:t>Pátek 8:00 – 13:30 hod.</w:t>
            </w:r>
          </w:p>
          <w:p w14:paraId="517A0CF4" w14:textId="0530AD58" w:rsidR="00C55AA1" w:rsidRPr="00981BE4" w:rsidRDefault="00C55AA1" w:rsidP="00313ED2">
            <w:pPr>
              <w:rPr>
                <w:color w:val="0000FF"/>
              </w:rPr>
            </w:pPr>
          </w:p>
        </w:tc>
      </w:tr>
      <w:tr w:rsidR="00A51090" w14:paraId="58134EC9"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DCB311" w14:textId="77777777" w:rsidR="00C55AA1" w:rsidRDefault="00C55AA1" w:rsidP="00313ED2">
            <w:r>
              <w:t>4.4 Telefonní čísla</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45E23" w14:textId="0947468C" w:rsidR="00376D2E" w:rsidRPr="00A51090" w:rsidRDefault="00376D2E" w:rsidP="00376D2E">
            <w:r w:rsidRPr="00A51090">
              <w:t>Základní škola praktická</w:t>
            </w:r>
            <w:r>
              <w:t xml:space="preserve"> – 325551075, 731449123, 739071338</w:t>
            </w:r>
          </w:p>
          <w:p w14:paraId="27CC42AD" w14:textId="6FFECB98" w:rsidR="00376D2E" w:rsidRPr="00A51090" w:rsidRDefault="00376D2E" w:rsidP="00376D2E">
            <w:r w:rsidRPr="00A51090">
              <w:t>Základní škola speciální</w:t>
            </w:r>
            <w:r>
              <w:t xml:space="preserve"> </w:t>
            </w:r>
            <w:r>
              <w:t>– 325551075, 731449123, 739071338</w:t>
            </w:r>
          </w:p>
          <w:p w14:paraId="6226B825" w14:textId="42C71AB2" w:rsidR="00376D2E" w:rsidRPr="00A51090" w:rsidRDefault="00376D2E" w:rsidP="00376D2E">
            <w:r w:rsidRPr="00A51090">
              <w:t>Praktická škola dvouletá</w:t>
            </w:r>
            <w:r>
              <w:t xml:space="preserve"> </w:t>
            </w:r>
            <w:r>
              <w:t>– 325551075, 731449123, 739071338</w:t>
            </w:r>
          </w:p>
          <w:p w14:paraId="0273405B" w14:textId="3FB14D04" w:rsidR="00376D2E" w:rsidRPr="00A51090" w:rsidRDefault="00376D2E" w:rsidP="00376D2E">
            <w:r w:rsidRPr="00A51090">
              <w:t>Školní družina</w:t>
            </w:r>
            <w:r>
              <w:t xml:space="preserve"> </w:t>
            </w:r>
            <w:r>
              <w:t xml:space="preserve">– </w:t>
            </w:r>
            <w:r>
              <w:t xml:space="preserve">602522035, </w:t>
            </w:r>
            <w:r>
              <w:t>325551075, 739071338</w:t>
            </w:r>
          </w:p>
          <w:p w14:paraId="3CCE7961" w14:textId="537191D4" w:rsidR="00C55AA1" w:rsidRDefault="00C55AA1" w:rsidP="00981BE4"/>
        </w:tc>
      </w:tr>
      <w:tr w:rsidR="00A51090" w14:paraId="1AE2BAED"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C258F9" w14:textId="77777777" w:rsidR="00C55AA1" w:rsidRDefault="00C55AA1" w:rsidP="00313ED2">
            <w:r>
              <w:t>4.5 Adresa internetových stránek</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C2E22" w14:textId="7237AF34" w:rsidR="00C55AA1" w:rsidRPr="00376D2E" w:rsidRDefault="00376D2E" w:rsidP="00981BE4">
            <w:hyperlink r:id="rId8" w:history="1">
              <w:r w:rsidRPr="0050321B">
                <w:rPr>
                  <w:rStyle w:val="Hypertextovodkaz"/>
                </w:rPr>
                <w:t>https://www.specialniskolalysa.cz/</w:t>
              </w:r>
            </w:hyperlink>
          </w:p>
        </w:tc>
      </w:tr>
      <w:tr w:rsidR="00A51090" w14:paraId="03308925"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29D138" w14:textId="77777777" w:rsidR="00C55AA1" w:rsidRDefault="00C55AA1" w:rsidP="00313ED2">
            <w:r>
              <w:t>4.6 Adresa podatelny</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C10E1" w14:textId="5D494152" w:rsidR="00C55AA1" w:rsidRPr="00376D2E" w:rsidRDefault="00E349A1" w:rsidP="00313ED2">
            <w:r w:rsidRPr="00376D2E">
              <w:t>Výše uvedená</w:t>
            </w:r>
            <w:r w:rsidR="00C55AA1" w:rsidRPr="00376D2E">
              <w:t xml:space="preserve"> adresa podatelny </w:t>
            </w:r>
            <w:r w:rsidRPr="00376D2E">
              <w:t xml:space="preserve">slouží </w:t>
            </w:r>
            <w:r w:rsidR="00C55AA1" w:rsidRPr="00376D2E">
              <w:t>pro doručování dokumentů v listinné podobě</w:t>
            </w:r>
            <w:r w:rsidRPr="00376D2E">
              <w:t xml:space="preserve"> i pro </w:t>
            </w:r>
            <w:r w:rsidR="00C55AA1" w:rsidRPr="00376D2E">
              <w:t>doručování dokumentů v elektronické podobě doručovaných na technických nosičích dat</w:t>
            </w:r>
            <w:r w:rsidRPr="00376D2E">
              <w:t xml:space="preserve"> – CD, DVD</w:t>
            </w:r>
            <w:r w:rsidR="00C55AA1" w:rsidRPr="00376D2E">
              <w:t>.</w:t>
            </w:r>
          </w:p>
        </w:tc>
      </w:tr>
      <w:tr w:rsidR="00A51090" w14:paraId="5CBC458E"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809F826" w14:textId="77777777" w:rsidR="00C55AA1" w:rsidRDefault="00C55AA1" w:rsidP="00313ED2">
            <w:r>
              <w:t>4.7 Elektronická adresa podatelny</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1D45A" w14:textId="146455FE" w:rsidR="00376D2E" w:rsidRPr="00376D2E" w:rsidRDefault="00376D2E" w:rsidP="00313ED2">
            <w:hyperlink r:id="rId9" w:history="1">
              <w:r w:rsidRPr="00AF0310">
                <w:rPr>
                  <w:rStyle w:val="Hypertextovodkaz"/>
                  <w:color w:val="auto"/>
                </w:rPr>
                <w:t>zvslysa@seznam.cz</w:t>
              </w:r>
            </w:hyperlink>
          </w:p>
        </w:tc>
      </w:tr>
      <w:tr w:rsidR="00A51090" w14:paraId="3C094F80"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C52FA7" w14:textId="77777777" w:rsidR="00C55AA1" w:rsidRDefault="00C55AA1" w:rsidP="00313ED2">
            <w:r>
              <w:t>4.8 Datová schránka</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1F60E" w14:textId="7478C1F7" w:rsidR="00C55AA1" w:rsidRPr="000D31B2" w:rsidRDefault="00E349A1" w:rsidP="00313ED2">
            <w:pPr>
              <w:rPr>
                <w:color w:val="0000FF"/>
              </w:rPr>
            </w:pPr>
            <w:r w:rsidRPr="00376D2E">
              <w:t>ID</w:t>
            </w:r>
            <w:r w:rsidR="00C55AA1" w:rsidRPr="00376D2E">
              <w:t xml:space="preserve"> datové schránky</w:t>
            </w:r>
            <w:r w:rsidRPr="00376D2E">
              <w:t>:</w:t>
            </w:r>
            <w:r w:rsidRPr="000D31B2">
              <w:rPr>
                <w:color w:val="0000FF"/>
              </w:rPr>
              <w:t xml:space="preserve"> </w:t>
            </w:r>
            <w:r w:rsidR="00376D2E" w:rsidRPr="00AF0310">
              <w:t>7ycx7dg</w:t>
            </w:r>
          </w:p>
        </w:tc>
      </w:tr>
      <w:tr w:rsidR="00A51090" w14:paraId="5A420460"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3BC83A" w14:textId="77777777" w:rsidR="00C55AA1" w:rsidRDefault="00C55AA1" w:rsidP="00313ED2">
            <w:r>
              <w:t>5. Případné platby lze poukázat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D3409" w14:textId="63D9088A" w:rsidR="00C55AA1" w:rsidRPr="00376D2E" w:rsidRDefault="00376D2E" w:rsidP="000D31B2">
            <w:r w:rsidRPr="00376D2E">
              <w:t>50</w:t>
            </w:r>
            <w:r w:rsidR="000D31B2" w:rsidRPr="00376D2E">
              <w:t>168</w:t>
            </w:r>
            <w:r w:rsidRPr="00376D2E">
              <w:t>8</w:t>
            </w:r>
            <w:r w:rsidR="000D31B2" w:rsidRPr="00376D2E">
              <w:t>3</w:t>
            </w:r>
            <w:r w:rsidRPr="00376D2E">
              <w:t>09</w:t>
            </w:r>
            <w:r w:rsidR="00E349A1" w:rsidRPr="00376D2E">
              <w:t>/0</w:t>
            </w:r>
            <w:r w:rsidRPr="00376D2E">
              <w:t>8</w:t>
            </w:r>
            <w:r w:rsidR="00E349A1" w:rsidRPr="00376D2E">
              <w:t>00 (</w:t>
            </w:r>
            <w:r w:rsidRPr="00376D2E">
              <w:t>Česká spořitelna</w:t>
            </w:r>
            <w:r w:rsidR="00E349A1" w:rsidRPr="00376D2E">
              <w:t>, a.s.)</w:t>
            </w:r>
            <w:r w:rsidR="00C55AA1" w:rsidRPr="00376D2E">
              <w:br/>
              <w:t xml:space="preserve">Dále </w:t>
            </w:r>
            <w:r w:rsidR="00E349A1" w:rsidRPr="00376D2E">
              <w:t>jsou umožněny platby v hotovosti v úředních hodinách na podatelně organizace.</w:t>
            </w:r>
          </w:p>
        </w:tc>
      </w:tr>
      <w:tr w:rsidR="00A51090" w14:paraId="5F133C74"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AEBF2D" w14:textId="77777777" w:rsidR="00C55AA1" w:rsidRDefault="00C55AA1" w:rsidP="00313ED2">
            <w:r>
              <w:t>6. IČO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8F532" w14:textId="5065A597" w:rsidR="00C55AA1" w:rsidRPr="00376D2E" w:rsidRDefault="000D31B2" w:rsidP="000D31B2">
            <w:r w:rsidRPr="00376D2E">
              <w:t>IČ</w:t>
            </w:r>
            <w:r w:rsidR="00376D2E" w:rsidRPr="00376D2E">
              <w:t>:</w:t>
            </w:r>
            <w:r w:rsidRPr="00376D2E">
              <w:t xml:space="preserve"> </w:t>
            </w:r>
            <w:r w:rsidR="00376D2E" w:rsidRPr="00376D2E">
              <w:t>70837384</w:t>
            </w:r>
          </w:p>
        </w:tc>
      </w:tr>
      <w:tr w:rsidR="00A51090" w14:paraId="4E56635E"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0031E50" w14:textId="77777777" w:rsidR="00C55AA1" w:rsidRDefault="00C55AA1" w:rsidP="00313ED2">
            <w:r>
              <w:t>7. Plátce daně z přidané hodnoty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E9352" w14:textId="332B3230" w:rsidR="00C55AA1" w:rsidRPr="00376D2E" w:rsidRDefault="000D31B2" w:rsidP="00313ED2">
            <w:r w:rsidRPr="00376D2E">
              <w:t xml:space="preserve">Organizace není </w:t>
            </w:r>
            <w:r w:rsidR="00C55AA1" w:rsidRPr="00376D2E">
              <w:t>plátcem daně z přidané hodnoty</w:t>
            </w:r>
            <w:r w:rsidRPr="00376D2E">
              <w:t>.</w:t>
            </w:r>
          </w:p>
        </w:tc>
      </w:tr>
      <w:tr w:rsidR="00A51090" w14:paraId="026B4F43"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2EE5C0" w14:textId="77777777" w:rsidR="00C55AA1" w:rsidRDefault="00C55AA1" w:rsidP="00313ED2">
            <w:r>
              <w:t>8. Dokumenty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0DBC2" w14:textId="77777777" w:rsidR="00C55AA1" w:rsidRPr="00C15EB5" w:rsidRDefault="00C55AA1" w:rsidP="00313ED2">
            <w:pPr>
              <w:rPr>
                <w:color w:val="0000FF"/>
              </w:rPr>
            </w:pPr>
            <w:r w:rsidRPr="00C15EB5">
              <w:rPr>
                <w:color w:val="0000FF"/>
              </w:rPr>
              <w:t>-</w:t>
            </w:r>
          </w:p>
        </w:tc>
      </w:tr>
      <w:tr w:rsidR="00A51090" w14:paraId="3718CBF6"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CC7024" w14:textId="77777777" w:rsidR="00C55AA1" w:rsidRDefault="00C55AA1" w:rsidP="00313ED2">
            <w:r>
              <w:t>8.1 Seznamy hlavních dokumentů</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1EBFC" w14:textId="77777777" w:rsidR="00C55AA1" w:rsidRPr="00376D2E" w:rsidRDefault="000D31B2" w:rsidP="00313ED2">
            <w:r w:rsidRPr="00376D2E">
              <w:t>Školní řád</w:t>
            </w:r>
          </w:p>
          <w:p w14:paraId="063C87AF" w14:textId="77777777" w:rsidR="000D31B2" w:rsidRPr="00376D2E" w:rsidRDefault="000D31B2" w:rsidP="00313ED2">
            <w:r w:rsidRPr="00376D2E">
              <w:t>Vnitřní řád školní družiny</w:t>
            </w:r>
          </w:p>
          <w:p w14:paraId="3C375A55" w14:textId="77777777" w:rsidR="000D31B2" w:rsidRPr="00376D2E" w:rsidRDefault="000D31B2" w:rsidP="00313ED2">
            <w:r w:rsidRPr="00376D2E">
              <w:t>Provozní řád</w:t>
            </w:r>
          </w:p>
          <w:p w14:paraId="7CD61AC3" w14:textId="77777777" w:rsidR="000D31B2" w:rsidRPr="00376D2E" w:rsidRDefault="000D31B2" w:rsidP="00313ED2">
            <w:r w:rsidRPr="00376D2E">
              <w:t>Spisový řád</w:t>
            </w:r>
          </w:p>
          <w:p w14:paraId="48D398BF" w14:textId="25EB8F8D" w:rsidR="000D31B2" w:rsidRPr="00376D2E" w:rsidRDefault="000D31B2" w:rsidP="00313ED2">
            <w:r w:rsidRPr="00376D2E">
              <w:t>Školní vzdělávací program pro základní vzdělávání</w:t>
            </w:r>
          </w:p>
          <w:p w14:paraId="34CE7F5D" w14:textId="171634BC" w:rsidR="000D31B2" w:rsidRPr="00376D2E" w:rsidRDefault="000D31B2" w:rsidP="000D31B2">
            <w:r w:rsidRPr="00376D2E">
              <w:t>Školní vzdělávací program pro předškolní vzdělávání</w:t>
            </w:r>
          </w:p>
          <w:p w14:paraId="5ECD281D" w14:textId="1BE83A87" w:rsidR="000D31B2" w:rsidRPr="00376D2E" w:rsidRDefault="000D31B2" w:rsidP="000D31B2">
            <w:r w:rsidRPr="00376D2E">
              <w:t xml:space="preserve">Školní vzdělávací program pro </w:t>
            </w:r>
            <w:r w:rsidR="00376D2E" w:rsidRPr="00376D2E">
              <w:t>střední</w:t>
            </w:r>
            <w:r w:rsidRPr="00376D2E">
              <w:t xml:space="preserve"> vzdělávání</w:t>
            </w:r>
          </w:p>
          <w:p w14:paraId="49F1DD8C" w14:textId="39661E8D" w:rsidR="000D31B2" w:rsidRPr="00376D2E" w:rsidRDefault="00C15EB5" w:rsidP="000D31B2">
            <w:r w:rsidRPr="00376D2E">
              <w:lastRenderedPageBreak/>
              <w:t>Rozpočet</w:t>
            </w:r>
          </w:p>
          <w:p w14:paraId="709EB6E9" w14:textId="371A0B9C" w:rsidR="000D31B2" w:rsidRPr="00376D2E" w:rsidRDefault="00C15EB5" w:rsidP="00313ED2">
            <w:r w:rsidRPr="00376D2E">
              <w:t>Zřizovací listina</w:t>
            </w:r>
          </w:p>
          <w:p w14:paraId="62F6F4C3" w14:textId="7897BF9C" w:rsidR="000D31B2" w:rsidRPr="00C15EB5" w:rsidRDefault="000D31B2" w:rsidP="00313ED2">
            <w:pPr>
              <w:rPr>
                <w:color w:val="0000FF"/>
              </w:rPr>
            </w:pPr>
          </w:p>
        </w:tc>
      </w:tr>
      <w:tr w:rsidR="00A51090" w14:paraId="1A73B696"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D555E27" w14:textId="77777777" w:rsidR="00C55AA1" w:rsidRDefault="00C55AA1" w:rsidP="00313ED2">
            <w:r>
              <w:lastRenderedPageBreak/>
              <w:t>8.2 Rozpočet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F3907" w14:textId="12DA99CA" w:rsidR="00C15EB5" w:rsidRPr="00A91458" w:rsidRDefault="00C15EB5" w:rsidP="00313ED2">
            <w:r w:rsidRPr="00A91458">
              <w:t>R</w:t>
            </w:r>
            <w:r w:rsidR="00C55AA1" w:rsidRPr="00A91458">
              <w:t>ozpoč</w:t>
            </w:r>
            <w:r w:rsidRPr="00A91458">
              <w:t>et</w:t>
            </w:r>
            <w:r w:rsidR="00C55AA1" w:rsidRPr="00A91458">
              <w:t xml:space="preserve"> v aktuálním </w:t>
            </w:r>
            <w:r w:rsidRPr="00A91458">
              <w:t>roce</w:t>
            </w:r>
            <w:r w:rsidR="00A91458" w:rsidRPr="00A91458">
              <w:t xml:space="preserve">: </w:t>
            </w:r>
            <w:r w:rsidR="00A91458" w:rsidRPr="00A91458">
              <w:t>1</w:t>
            </w:r>
            <w:r w:rsidR="00A91458" w:rsidRPr="00A91458">
              <w:t>9</w:t>
            </w:r>
            <w:r w:rsidR="00A91458" w:rsidRPr="00A91458">
              <w:t> 9</w:t>
            </w:r>
            <w:r w:rsidR="00A91458" w:rsidRPr="00A91458">
              <w:t>30</w:t>
            </w:r>
            <w:r w:rsidR="00A91458" w:rsidRPr="00A91458">
              <w:t> </w:t>
            </w:r>
            <w:r w:rsidR="00A91458" w:rsidRPr="00A91458">
              <w:t>769</w:t>
            </w:r>
            <w:r w:rsidR="00A91458" w:rsidRPr="00A91458">
              <w:t xml:space="preserve"> Kč, č.j.: 02</w:t>
            </w:r>
            <w:r w:rsidR="00A91458" w:rsidRPr="00A91458">
              <w:t>9</w:t>
            </w:r>
            <w:r w:rsidR="00A91458" w:rsidRPr="00A91458">
              <w:t>1</w:t>
            </w:r>
            <w:r w:rsidR="00A91458" w:rsidRPr="00A91458">
              <w:t>40</w:t>
            </w:r>
            <w:r w:rsidR="00A91458" w:rsidRPr="00A91458">
              <w:t>/202</w:t>
            </w:r>
            <w:r w:rsidR="00A91458" w:rsidRPr="00A91458">
              <w:t>1</w:t>
            </w:r>
            <w:r w:rsidR="00A91458" w:rsidRPr="00A91458">
              <w:t xml:space="preserve">/KUSK, datum: </w:t>
            </w:r>
            <w:r w:rsidR="00A91458" w:rsidRPr="00A91458">
              <w:t>4</w:t>
            </w:r>
            <w:r w:rsidR="00A91458" w:rsidRPr="00A91458">
              <w:t>. 3. 202</w:t>
            </w:r>
            <w:r w:rsidR="00A91458" w:rsidRPr="00A91458">
              <w:t>1</w:t>
            </w:r>
          </w:p>
          <w:p w14:paraId="37A6D0D9" w14:textId="37CCB9E6" w:rsidR="00C15EB5" w:rsidRPr="00A91458" w:rsidRDefault="00C15EB5" w:rsidP="00313ED2">
            <w:r w:rsidRPr="00A91458">
              <w:t>Rozpočet v minulém roce</w:t>
            </w:r>
            <w:r w:rsidR="00A91458" w:rsidRPr="00A91458">
              <w:t>: 18 294 310 Kč</w:t>
            </w:r>
            <w:r w:rsidRPr="00A91458">
              <w:t>, č.j.</w:t>
            </w:r>
            <w:r w:rsidR="00376D2E" w:rsidRPr="00A91458">
              <w:t>: 0327</w:t>
            </w:r>
            <w:r w:rsidR="00A91458" w:rsidRPr="00A91458">
              <w:t>13/2020/KUSK</w:t>
            </w:r>
            <w:r w:rsidRPr="00A91458">
              <w:t>, datum</w:t>
            </w:r>
            <w:r w:rsidR="00A91458" w:rsidRPr="00A91458">
              <w:t>: 6. 3. 2020</w:t>
            </w:r>
          </w:p>
          <w:p w14:paraId="5F09EA70" w14:textId="27AC4F2D" w:rsidR="00C55AA1" w:rsidRPr="003955A1" w:rsidRDefault="00C55AA1" w:rsidP="00376D2E">
            <w:pPr>
              <w:rPr>
                <w:color w:val="0000FF"/>
              </w:rPr>
            </w:pPr>
          </w:p>
        </w:tc>
      </w:tr>
      <w:tr w:rsidR="00A51090" w14:paraId="3D156B1B"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30618C" w14:textId="77777777" w:rsidR="00C55AA1" w:rsidRPr="00A91458" w:rsidRDefault="00C55AA1" w:rsidP="00313ED2">
            <w:r w:rsidRPr="00A91458">
              <w:t>9. Žádosti o informace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335FB" w14:textId="7D6ADF2C" w:rsidR="00C55AA1" w:rsidRPr="00A91458" w:rsidRDefault="00C15EB5" w:rsidP="00313ED2">
            <w:r w:rsidRPr="00A91458">
              <w:t>Žádosti</w:t>
            </w:r>
            <w:r w:rsidR="00870D0C" w:rsidRPr="00A91458">
              <w:t xml:space="preserve"> </w:t>
            </w:r>
            <w:r w:rsidRPr="00A91458">
              <w:t>se podávají:</w:t>
            </w:r>
          </w:p>
          <w:p w14:paraId="482748D1" w14:textId="77777777" w:rsidR="00C15EB5" w:rsidRPr="00A91458" w:rsidRDefault="00870D0C" w:rsidP="00870D0C">
            <w:r w:rsidRPr="00A91458">
              <w:t xml:space="preserve">- </w:t>
            </w:r>
            <w:r w:rsidR="00C15EB5" w:rsidRPr="00A91458">
              <w:t xml:space="preserve">osobně </w:t>
            </w:r>
            <w:r w:rsidRPr="00A91458">
              <w:t xml:space="preserve">či písemně </w:t>
            </w:r>
            <w:r w:rsidR="00C15EB5" w:rsidRPr="00A91458">
              <w:t>v podatelně organizace</w:t>
            </w:r>
          </w:p>
          <w:p w14:paraId="4E971ED2" w14:textId="77777777" w:rsidR="00870D0C" w:rsidRPr="00A91458" w:rsidRDefault="00870D0C" w:rsidP="00870D0C">
            <w:r w:rsidRPr="00A91458">
              <w:t>- poštou</w:t>
            </w:r>
          </w:p>
          <w:p w14:paraId="056AE9F4" w14:textId="77777777" w:rsidR="00870D0C" w:rsidRPr="00A91458" w:rsidRDefault="00870D0C" w:rsidP="00870D0C">
            <w:r w:rsidRPr="00A91458">
              <w:t>- datovou schránkou</w:t>
            </w:r>
          </w:p>
          <w:p w14:paraId="2F1B1585" w14:textId="604F0969" w:rsidR="00870D0C" w:rsidRPr="00A91458" w:rsidRDefault="00870D0C" w:rsidP="00870D0C">
            <w:r w:rsidRPr="00A91458">
              <w:t xml:space="preserve">- elektronickým podáním na </w:t>
            </w:r>
            <w:hyperlink r:id="rId10" w:history="1">
              <w:r w:rsidR="00A91458" w:rsidRPr="00A91458">
                <w:rPr>
                  <w:rStyle w:val="Hypertextovodkaz"/>
                  <w:color w:val="auto"/>
                </w:rPr>
                <w:t>zvslysa@seznam.cz</w:t>
              </w:r>
            </w:hyperlink>
          </w:p>
        </w:tc>
      </w:tr>
      <w:tr w:rsidR="00A51090" w14:paraId="2377AEBB"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BAB1D6" w14:textId="77777777" w:rsidR="00C55AA1" w:rsidRDefault="00C55AA1" w:rsidP="00313ED2">
            <w:r>
              <w:t>10. Příjem podání a podnětů</w:t>
            </w:r>
          </w:p>
        </w:tc>
        <w:tc>
          <w:tcPr>
            <w:tcW w:w="0" w:type="auto"/>
            <w:tcBorders>
              <w:top w:val="outset" w:sz="6" w:space="0" w:color="auto"/>
              <w:left w:val="outset" w:sz="6" w:space="0" w:color="auto"/>
              <w:bottom w:val="outset" w:sz="6" w:space="0" w:color="auto"/>
              <w:right w:val="outset" w:sz="6" w:space="0" w:color="auto"/>
            </w:tcBorders>
            <w:hideMark/>
          </w:tcPr>
          <w:p w14:paraId="4E558CE1" w14:textId="180D493B" w:rsidR="00870D0C" w:rsidRPr="00114F66" w:rsidRDefault="00870D0C" w:rsidP="00870D0C">
            <w:r w:rsidRPr="00114F66">
              <w:t xml:space="preserve">Stížnosti a podněty se podávají podle charakteru životních situací postupy uvedenými na </w:t>
            </w:r>
            <w:r w:rsidR="003955A1" w:rsidRPr="00114F66">
              <w:t xml:space="preserve">portálu občana </w:t>
            </w:r>
            <w:hyperlink r:id="rId11" w:history="1">
              <w:r w:rsidR="003955A1" w:rsidRPr="00114F66">
                <w:rPr>
                  <w:rStyle w:val="Hypertextovodkaz"/>
                  <w:color w:val="auto"/>
                </w:rPr>
                <w:t>https://portal.gov.cz</w:t>
              </w:r>
            </w:hyperlink>
            <w:r w:rsidR="003955A1" w:rsidRPr="00114F66">
              <w:t xml:space="preserve"> </w:t>
            </w:r>
          </w:p>
          <w:p w14:paraId="430A7273" w14:textId="77777777" w:rsidR="00870D0C" w:rsidRPr="00114F66" w:rsidRDefault="00870D0C" w:rsidP="00870D0C">
            <w:r w:rsidRPr="00114F66">
              <w:t>- osobně či písemně v podatelně organizace</w:t>
            </w:r>
          </w:p>
          <w:p w14:paraId="02D57009" w14:textId="77777777" w:rsidR="00870D0C" w:rsidRPr="00114F66" w:rsidRDefault="00870D0C" w:rsidP="00870D0C">
            <w:r w:rsidRPr="00114F66">
              <w:t>- poštou</w:t>
            </w:r>
          </w:p>
          <w:p w14:paraId="5137BCF8" w14:textId="77777777" w:rsidR="00870D0C" w:rsidRPr="00114F66" w:rsidRDefault="00870D0C" w:rsidP="00870D0C">
            <w:r w:rsidRPr="00114F66">
              <w:t>- datovou schránkou</w:t>
            </w:r>
          </w:p>
          <w:p w14:paraId="6F05C77E" w14:textId="543CBF79" w:rsidR="00C55AA1" w:rsidRPr="003955A1" w:rsidRDefault="00870D0C" w:rsidP="00870D0C">
            <w:pPr>
              <w:rPr>
                <w:color w:val="0000FF"/>
              </w:rPr>
            </w:pPr>
            <w:r w:rsidRPr="00114F66">
              <w:t>- elektronickým podáním na</w:t>
            </w:r>
            <w:r w:rsidRPr="003955A1">
              <w:rPr>
                <w:color w:val="0000FF"/>
              </w:rPr>
              <w:t xml:space="preserve"> </w:t>
            </w:r>
            <w:hyperlink r:id="rId12" w:history="1">
              <w:r w:rsidR="00114F66" w:rsidRPr="00A91458">
                <w:rPr>
                  <w:rStyle w:val="Hypertextovodkaz"/>
                  <w:color w:val="auto"/>
                </w:rPr>
                <w:t>zvslysa@seznam.cz</w:t>
              </w:r>
            </w:hyperlink>
          </w:p>
          <w:p w14:paraId="0A456671" w14:textId="28B20AC7" w:rsidR="00870D0C" w:rsidRPr="003955A1" w:rsidRDefault="00870D0C" w:rsidP="00870D0C">
            <w:pPr>
              <w:rPr>
                <w:color w:val="0000FF"/>
              </w:rPr>
            </w:pPr>
          </w:p>
        </w:tc>
      </w:tr>
      <w:tr w:rsidR="00A51090" w14:paraId="0D8AA160"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76FFD2" w14:textId="77777777" w:rsidR="00C55AA1" w:rsidRDefault="00C55AA1" w:rsidP="00313ED2">
            <w:r>
              <w:t>11. Předpisy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0E47F" w14:textId="77777777" w:rsidR="00C55AA1" w:rsidRDefault="00C55AA1" w:rsidP="00313ED2">
            <w:r>
              <w:t>-</w:t>
            </w:r>
          </w:p>
        </w:tc>
      </w:tr>
      <w:tr w:rsidR="00A51090" w14:paraId="2221F1B9"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A5D8D0F" w14:textId="77777777" w:rsidR="00C55AA1" w:rsidRDefault="00C55AA1" w:rsidP="00313ED2">
            <w:r>
              <w:t>11.1 Nejdůležitější používané předpisy</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593D4" w14:textId="4503F81A" w:rsidR="00C55AA1" w:rsidRPr="00114F66" w:rsidRDefault="00C55AA1" w:rsidP="00C55AA1">
            <w:r w:rsidRPr="00114F66">
              <w:t>Nejdůležitější používané předpisy</w:t>
            </w:r>
            <w:r w:rsidR="00093E2C" w:rsidRPr="00114F66">
              <w:t xml:space="preserve"> (vše ve znění pozdějších předpisů)</w:t>
            </w:r>
          </w:p>
          <w:p w14:paraId="1474E5F0" w14:textId="64AFE182" w:rsidR="00C55AA1" w:rsidRPr="00114F66" w:rsidRDefault="00C55AA1" w:rsidP="00C55AA1">
            <w:r w:rsidRPr="00114F66">
              <w:t xml:space="preserve">Zákon č. 106/1999 Sb., o svobodném přístupu k informacím, </w:t>
            </w:r>
          </w:p>
          <w:p w14:paraId="63A5EB52" w14:textId="23BED353" w:rsidR="00C55AA1" w:rsidRPr="00114F66" w:rsidRDefault="00C55AA1" w:rsidP="00C55AA1">
            <w:r w:rsidRPr="00114F66">
              <w:t xml:space="preserve">Zákon č. 500/2004 Sb., </w:t>
            </w:r>
            <w:r w:rsidR="00093E2C" w:rsidRPr="00114F66">
              <w:t>s</w:t>
            </w:r>
            <w:r w:rsidRPr="00114F66">
              <w:t xml:space="preserve">právní řád, </w:t>
            </w:r>
          </w:p>
          <w:p w14:paraId="6F419F66" w14:textId="77777777" w:rsidR="00C55AA1" w:rsidRPr="00114F66" w:rsidRDefault="00C55AA1" w:rsidP="00C55AA1">
            <w:r w:rsidRPr="00114F66">
              <w:t>Zákon č. 561/2004 Sb., o předškolním, základním, středním, vyšším odborném a jiném vzdělávání (školský zákon)</w:t>
            </w:r>
          </w:p>
          <w:p w14:paraId="438CFA80" w14:textId="77777777" w:rsidR="00C55AA1" w:rsidRPr="00114F66" w:rsidRDefault="00C55AA1" w:rsidP="00C55AA1">
            <w:r w:rsidRPr="00114F66">
              <w:t>Zákon č. 563/2004 Sb., o pedagogických pracovnících</w:t>
            </w:r>
          </w:p>
          <w:p w14:paraId="1272D074" w14:textId="77777777" w:rsidR="00C55AA1" w:rsidRPr="00114F66" w:rsidRDefault="00C55AA1" w:rsidP="00C55AA1">
            <w:r w:rsidRPr="00114F66">
              <w:t>Zákon č. 250/2000 Sb., o rozpočtových pravidlech územních rozpočtů</w:t>
            </w:r>
          </w:p>
          <w:p w14:paraId="59B39E59" w14:textId="77777777" w:rsidR="00C55AA1" w:rsidRPr="00114F66" w:rsidRDefault="00C55AA1" w:rsidP="00C55AA1">
            <w:r w:rsidRPr="00114F66">
              <w:t>Vyhláška č. 14/2005 Sb., o předškolním vzdělávání</w:t>
            </w:r>
          </w:p>
          <w:p w14:paraId="5ACE9C9D" w14:textId="77777777" w:rsidR="00C55AA1" w:rsidRPr="00114F66" w:rsidRDefault="00C55AA1" w:rsidP="00C55AA1">
            <w:r w:rsidRPr="00114F66">
              <w:t>Vyhláška č. 16/2005 Sb., o organizaci školního roku</w:t>
            </w:r>
          </w:p>
          <w:p w14:paraId="435B1C89" w14:textId="77777777" w:rsidR="00C55AA1" w:rsidRPr="00114F66" w:rsidRDefault="00C55AA1" w:rsidP="00C55AA1">
            <w:r w:rsidRPr="00114F66">
              <w:t>Vyhláška č. 27/2016 Sb., o vzdělávání dětí, žáků, a studentů se speciálními potřebami a dětí, žáků a studentů mimořádně nadaných</w:t>
            </w:r>
          </w:p>
          <w:p w14:paraId="19628405" w14:textId="77777777" w:rsidR="00C55AA1" w:rsidRPr="00114F66" w:rsidRDefault="00C55AA1" w:rsidP="00C55AA1">
            <w:r w:rsidRPr="00114F66">
              <w:t>Vyhláška č. 48/2005 Sb., o základním vzdělávání a některých náležitostech plnění povinné školní docházky, </w:t>
            </w:r>
          </w:p>
          <w:p w14:paraId="736F7BE5" w14:textId="77777777" w:rsidR="00C55AA1" w:rsidRPr="00114F66" w:rsidRDefault="00C55AA1" w:rsidP="00C55AA1">
            <w:r w:rsidRPr="00114F66">
              <w:t>Vyhláška č. 72/2005 Sb., o poskytování poradenských služeb ve školách a školských poradenských zařízeních</w:t>
            </w:r>
          </w:p>
          <w:p w14:paraId="16F0F65B" w14:textId="58CC469C" w:rsidR="00C55AA1" w:rsidRPr="00114F66" w:rsidRDefault="00C55AA1" w:rsidP="00C55AA1">
            <w:r w:rsidRPr="00114F66">
              <w:t>Vyhláška č. 107/2005 Sb., o školním stravování</w:t>
            </w:r>
          </w:p>
          <w:p w14:paraId="2FBDB7B9" w14:textId="4A4316F0" w:rsidR="009F2C5B" w:rsidRPr="00114F66" w:rsidRDefault="009F2C5B" w:rsidP="00C55AA1">
            <w:r w:rsidRPr="00114F66">
              <w:t>Zákon č. 110/2019 Sb., o zpracování osobních údajů</w:t>
            </w:r>
          </w:p>
          <w:p w14:paraId="48FC94CD" w14:textId="501F2EA8" w:rsidR="00C55AA1" w:rsidRPr="00114F66" w:rsidRDefault="00C55AA1" w:rsidP="00C55AA1">
            <w:r w:rsidRPr="00114F66">
              <w:br/>
              <w:t xml:space="preserve">Předpisy jsou přístupné k nahlédnutí v úředních hodinách v kanceláři </w:t>
            </w:r>
            <w:r w:rsidR="00114F66" w:rsidRPr="00114F66">
              <w:t xml:space="preserve">ředitele </w:t>
            </w:r>
            <w:r w:rsidRPr="00114F66">
              <w:t>školy</w:t>
            </w:r>
            <w:r w:rsidR="00114F66" w:rsidRPr="00114F66">
              <w:t>.</w:t>
            </w:r>
          </w:p>
          <w:p w14:paraId="11F9403C" w14:textId="3A4D7793" w:rsidR="00093E2C" w:rsidRPr="00114F66" w:rsidRDefault="00093E2C" w:rsidP="00093E2C">
            <w:r w:rsidRPr="00114F66">
              <w:t>Úplné znění právních předpisů je dostupné na </w:t>
            </w:r>
            <w:hyperlink r:id="rId13" w:tgtFrame="_blank" w:history="1">
              <w:r w:rsidRPr="00114F66">
                <w:rPr>
                  <w:rStyle w:val="Hypertextovodkaz"/>
                  <w:color w:val="auto"/>
                </w:rPr>
                <w:t>http://aplikace.mvcr.cz/sbirka-zakonu/</w:t>
              </w:r>
            </w:hyperlink>
          </w:p>
        </w:tc>
      </w:tr>
      <w:tr w:rsidR="00A51090" w14:paraId="3DD1832F"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431B54" w14:textId="77777777" w:rsidR="00C55AA1" w:rsidRDefault="00C55AA1" w:rsidP="00313ED2">
            <w:r>
              <w:t>11.2 Vydané právní předpisy</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CF30E" w14:textId="745E6E47" w:rsidR="00C55AA1" w:rsidRPr="00B71A06" w:rsidRDefault="00C55AA1" w:rsidP="00313ED2">
            <w:r w:rsidRPr="00B71A06">
              <w:t>Organizační řád školy, 2020.</w:t>
            </w:r>
            <w:r w:rsidRPr="00B71A06">
              <w:br/>
              <w:t>Školní řád základní školy, 2021.</w:t>
            </w:r>
          </w:p>
          <w:p w14:paraId="3E209533" w14:textId="77777777" w:rsidR="00C55AA1" w:rsidRPr="00B71A06" w:rsidRDefault="00C55AA1" w:rsidP="00313ED2">
            <w:r w:rsidRPr="00B71A06">
              <w:t>Vnitřní řád školní družiny, 2021.</w:t>
            </w:r>
          </w:p>
          <w:p w14:paraId="0D95485D" w14:textId="77777777" w:rsidR="003E344A" w:rsidRPr="00B71A06" w:rsidRDefault="003E344A" w:rsidP="00313ED2">
            <w:r w:rsidRPr="00B71A06">
              <w:t>Směrnice k poskytování informací, 2021.</w:t>
            </w:r>
          </w:p>
          <w:p w14:paraId="12BE8C17" w14:textId="055C6D1F" w:rsidR="003E344A" w:rsidRPr="00B71A06" w:rsidRDefault="003E344A" w:rsidP="00313ED2">
            <w:r w:rsidRPr="00B71A06">
              <w:t>Spisový řád, 2021.</w:t>
            </w:r>
          </w:p>
          <w:p w14:paraId="287C262E" w14:textId="27CBB6EA" w:rsidR="003E344A" w:rsidRPr="00A0570A" w:rsidRDefault="003E344A" w:rsidP="00313ED2">
            <w:pPr>
              <w:rPr>
                <w:color w:val="0000FF"/>
              </w:rPr>
            </w:pPr>
            <w:r w:rsidRPr="00B71A06">
              <w:t>Provozní řád, 2021</w:t>
            </w:r>
            <w:r w:rsidRPr="00A0570A">
              <w:rPr>
                <w:color w:val="0000FF"/>
              </w:rPr>
              <w:t>.</w:t>
            </w:r>
          </w:p>
        </w:tc>
      </w:tr>
      <w:tr w:rsidR="00A51090" w14:paraId="1906F903"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A27F10" w14:textId="77777777" w:rsidR="00C55AA1" w:rsidRDefault="00C55AA1" w:rsidP="00313ED2">
            <w:r>
              <w:t>12. Úhrady za poskytování informací</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14C3F" w14:textId="77777777" w:rsidR="00C55AA1" w:rsidRPr="00A0570A" w:rsidRDefault="00C55AA1" w:rsidP="00313ED2">
            <w:pPr>
              <w:rPr>
                <w:color w:val="0000FF"/>
              </w:rPr>
            </w:pPr>
            <w:r w:rsidRPr="00A0570A">
              <w:rPr>
                <w:color w:val="0000FF"/>
              </w:rPr>
              <w:t>-</w:t>
            </w:r>
          </w:p>
        </w:tc>
      </w:tr>
      <w:tr w:rsidR="00A51090" w14:paraId="3F9B7EB5"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B8B9FB0" w14:textId="77777777" w:rsidR="00C55AA1" w:rsidRDefault="00C55AA1" w:rsidP="00313ED2">
            <w:r>
              <w:t>12.1 Sazebník úhrad za poskytování informací</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AFE92" w14:textId="77777777" w:rsidR="003E344A" w:rsidRPr="00B71A06" w:rsidRDefault="003E344A" w:rsidP="00313ED2">
            <w:r w:rsidRPr="00B71A06">
              <w:t>Kopírování dokumentů v listinné podobě – 10 Kč za stranu,</w:t>
            </w:r>
          </w:p>
          <w:p w14:paraId="7679F43B" w14:textId="516E2317" w:rsidR="00C55AA1" w:rsidRPr="00A0570A" w:rsidRDefault="003E344A" w:rsidP="00313ED2">
            <w:pPr>
              <w:rPr>
                <w:color w:val="0000FF"/>
              </w:rPr>
            </w:pPr>
            <w:r w:rsidRPr="00B71A06">
              <w:t>Kopírování dokumentů v digitální podobě</w:t>
            </w:r>
            <w:r w:rsidR="00A0570A" w:rsidRPr="00B71A06">
              <w:t xml:space="preserve"> – 10 Kč za soubor.</w:t>
            </w:r>
          </w:p>
        </w:tc>
      </w:tr>
      <w:tr w:rsidR="00A51090" w14:paraId="1F5FD619"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58C895" w14:textId="77777777" w:rsidR="00C55AA1" w:rsidRDefault="00C55AA1" w:rsidP="00313ED2">
            <w:r>
              <w:t>12.2 Rozhodnutí nadřízeného orgánu o výši úhrad za poskytnutí informací</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3EC60" w14:textId="23D5CE60" w:rsidR="00C55AA1" w:rsidRPr="00B71A06" w:rsidRDefault="00A0570A" w:rsidP="00A0570A">
            <w:r w:rsidRPr="00B71A06">
              <w:t>Žadatel může podat na postup při vyřizování žádosti o informaci stížnost, pokud nesouhlasí s výší úhrady. O stížnosti rozhoduje nadřízený orgán. V současné době nejsou vydána žádná usnesení nadřízeného orgánu týkajících se těchto stížností.</w:t>
            </w:r>
          </w:p>
        </w:tc>
      </w:tr>
      <w:tr w:rsidR="00A51090" w14:paraId="0C785180"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A551E7" w14:textId="77777777" w:rsidR="00C55AA1" w:rsidRDefault="00C55AA1" w:rsidP="00313ED2">
            <w:r>
              <w:t>13. Licenční smlouvy</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3D611" w14:textId="77777777" w:rsidR="00C55AA1" w:rsidRDefault="00C55AA1" w:rsidP="00313ED2">
            <w:r>
              <w:t>-</w:t>
            </w:r>
          </w:p>
        </w:tc>
      </w:tr>
      <w:tr w:rsidR="00A51090" w14:paraId="7E740EAF"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DB50C5" w14:textId="77777777" w:rsidR="00C55AA1" w:rsidRDefault="00C55AA1" w:rsidP="00313ED2">
            <w:r>
              <w:t>13.1 Vzory licenčních smluv</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69B64" w14:textId="6918D6FD" w:rsidR="00C55AA1" w:rsidRPr="00B71A06" w:rsidRDefault="00A0570A" w:rsidP="00313ED2">
            <w:r w:rsidRPr="00B71A06">
              <w:t>Nebyly zpracovány.</w:t>
            </w:r>
          </w:p>
        </w:tc>
      </w:tr>
      <w:tr w:rsidR="00A51090" w14:paraId="5484505A"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645B17" w14:textId="77777777" w:rsidR="00C55AA1" w:rsidRDefault="00C55AA1" w:rsidP="00313ED2">
            <w:r>
              <w:t>13.2 Výhradní licence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76396" w14:textId="1D163E71" w:rsidR="00C55AA1" w:rsidRPr="00964A91" w:rsidRDefault="00A0570A" w:rsidP="00A0570A">
            <w:r w:rsidRPr="00964A91">
              <w:t>Organizaci nebyly poskytnuty žádné výhradní licence podle § 14a odst. 4 zákona č. 106/1999 Sb., o svobodném přístupu k informacím, ve znění pozdějších předpisů.</w:t>
            </w:r>
          </w:p>
        </w:tc>
      </w:tr>
      <w:tr w:rsidR="00DB3446" w14:paraId="61B77C63"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tcPr>
          <w:p w14:paraId="47F54FC9" w14:textId="77777777" w:rsidR="00DB3446" w:rsidRDefault="00DB3446" w:rsidP="00313ED2"/>
          <w:p w14:paraId="672386EE" w14:textId="572BD774" w:rsidR="00DB3446" w:rsidRDefault="00DB3446" w:rsidP="00313ED2"/>
        </w:tc>
        <w:tc>
          <w:tcPr>
            <w:tcW w:w="0" w:type="auto"/>
            <w:tcBorders>
              <w:top w:val="outset" w:sz="6" w:space="0" w:color="auto"/>
              <w:left w:val="outset" w:sz="6" w:space="0" w:color="auto"/>
              <w:bottom w:val="outset" w:sz="6" w:space="0" w:color="auto"/>
              <w:right w:val="outset" w:sz="6" w:space="0" w:color="auto"/>
            </w:tcBorders>
            <w:vAlign w:val="center"/>
          </w:tcPr>
          <w:p w14:paraId="58FC4A33" w14:textId="77777777" w:rsidR="00DB3446" w:rsidRPr="00964A91" w:rsidRDefault="00DB3446" w:rsidP="00A0570A"/>
        </w:tc>
      </w:tr>
      <w:tr w:rsidR="00A51090" w14:paraId="47A519D8"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30B64E2" w14:textId="77777777" w:rsidR="00C55AA1" w:rsidRDefault="00C55AA1" w:rsidP="00313ED2">
            <w:r>
              <w:lastRenderedPageBreak/>
              <w:t>14. Výroční zpráva podle zákona o svobodném přístupu k informacím</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BAA0E" w14:textId="76982518" w:rsidR="00964A91" w:rsidRDefault="00A0570A" w:rsidP="00313ED2">
            <w:pPr>
              <w:rPr>
                <w:color w:val="0000FF"/>
              </w:rPr>
            </w:pPr>
            <w:r w:rsidRPr="00964A91">
              <w:t>V</w:t>
            </w:r>
            <w:r w:rsidR="00C55AA1" w:rsidRPr="00964A91">
              <w:t>ýroční zpráva o jeho činnosti v oblasti poskytování informací podle zákona o svobodném přístupu k</w:t>
            </w:r>
            <w:r w:rsidR="008A69D7" w:rsidRPr="00964A91">
              <w:t> </w:t>
            </w:r>
            <w:r w:rsidR="00C55AA1" w:rsidRPr="00964A91">
              <w:t>informacím</w:t>
            </w:r>
            <w:r w:rsidR="008A69D7" w:rsidRPr="008A69D7">
              <w:rPr>
                <w:color w:val="0000FF"/>
              </w:rPr>
              <w:t xml:space="preserve"> (</w:t>
            </w:r>
            <w:hyperlink r:id="rId14" w:history="1">
              <w:r w:rsidR="00964A91" w:rsidRPr="0050321B">
                <w:rPr>
                  <w:rStyle w:val="Hypertextovodkaz"/>
                </w:rPr>
                <w:t>www.specialniskolalysa.cz/dokumenty</w:t>
              </w:r>
            </w:hyperlink>
            <w:r w:rsidR="00964A91">
              <w:rPr>
                <w:color w:val="0000FF"/>
              </w:rPr>
              <w:t>)</w:t>
            </w:r>
          </w:p>
          <w:p w14:paraId="172A2A4A" w14:textId="45D40C18" w:rsidR="00C55AA1" w:rsidRPr="008A69D7" w:rsidRDefault="00C55AA1" w:rsidP="00313ED2">
            <w:pPr>
              <w:rPr>
                <w:color w:val="0000FF"/>
              </w:rPr>
            </w:pPr>
          </w:p>
        </w:tc>
      </w:tr>
    </w:tbl>
    <w:p w14:paraId="264D2635" w14:textId="28B4000D" w:rsidR="00C55AA1" w:rsidRDefault="00C55AA1">
      <w:pPr>
        <w:pStyle w:val="Prosttext2"/>
        <w:rPr>
          <w:rFonts w:ascii="Times New Roman" w:hAnsi="Times New Roman"/>
          <w:sz w:val="24"/>
          <w:szCs w:val="24"/>
        </w:rPr>
      </w:pPr>
    </w:p>
    <w:p w14:paraId="46FB4A54" w14:textId="506136E3" w:rsidR="00A25601" w:rsidRDefault="00A25601">
      <w:pPr>
        <w:pStyle w:val="Prosttext2"/>
        <w:rPr>
          <w:rFonts w:ascii="Times New Roman" w:hAnsi="Times New Roman"/>
          <w:sz w:val="24"/>
          <w:szCs w:val="24"/>
        </w:rPr>
      </w:pPr>
      <w:r>
        <w:br/>
      </w:r>
    </w:p>
    <w:p w14:paraId="3C8384D9" w14:textId="77777777" w:rsidR="00144ADA" w:rsidRDefault="00144ADA">
      <w:pPr>
        <w:pStyle w:val="Prosttext2"/>
        <w:rPr>
          <w:rFonts w:ascii="Times New Roman" w:hAnsi="Times New Roman"/>
          <w:sz w:val="24"/>
          <w:szCs w:val="24"/>
        </w:rPr>
      </w:pPr>
    </w:p>
    <w:p w14:paraId="79FE113E" w14:textId="57083FFC" w:rsidR="00A25601" w:rsidRPr="00144ADA" w:rsidRDefault="006D30EE" w:rsidP="00A25601">
      <w:pPr>
        <w:rPr>
          <w:shd w:val="clear" w:color="auto" w:fill="FFFFFF"/>
        </w:rPr>
      </w:pPr>
      <w:r w:rsidRPr="00144ADA">
        <w:rPr>
          <w:shd w:val="clear" w:color="auto" w:fill="FFFFFF"/>
        </w:rPr>
        <w:t>Osnovu a popisy úkonů orgánů veřejné moci dle § 2 vyhlášky č. 515/2020 Sb. o struktuře informací zveřejňovaných o povinném subjektu a o osnově popisu úkonů vykonávaných v rámci agendy naleznete na </w:t>
      </w:r>
      <w:hyperlink r:id="rId15" w:tgtFrame="_blank" w:history="1">
        <w:r w:rsidRPr="00144ADA">
          <w:rPr>
            <w:rStyle w:val="Hypertextovodkaz"/>
            <w:color w:val="auto"/>
            <w:shd w:val="clear" w:color="auto" w:fill="FFFFFF"/>
          </w:rPr>
          <w:t>Portálu veřejné správy</w:t>
        </w:r>
      </w:hyperlink>
      <w:r w:rsidRPr="00144ADA">
        <w:rPr>
          <w:shd w:val="clear" w:color="auto" w:fill="FFFFFF"/>
        </w:rPr>
        <w:t>. Sekce „Vzdělávání, věda a výzkum“.</w:t>
      </w:r>
    </w:p>
    <w:p w14:paraId="75F04ABC" w14:textId="1E6FFBD8" w:rsidR="006D30EE" w:rsidRPr="006D30EE" w:rsidRDefault="006D30EE" w:rsidP="00A25601">
      <w:pPr>
        <w:rPr>
          <w:color w:val="0000FF"/>
          <w:sz w:val="24"/>
          <w:szCs w:val="24"/>
          <w:shd w:val="clear" w:color="auto" w:fill="FFFFFF"/>
        </w:rPr>
      </w:pPr>
    </w:p>
    <w:p w14:paraId="491D5686" w14:textId="2B2548A9" w:rsidR="006D30EE" w:rsidRPr="006D30EE" w:rsidRDefault="006D30EE" w:rsidP="00A25601">
      <w:pPr>
        <w:rPr>
          <w:color w:val="0000F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59"/>
        <w:gridCol w:w="7000"/>
      </w:tblGrid>
      <w:tr w:rsidR="004757BD" w14:paraId="3F3180E3"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E8611A" w14:textId="77777777" w:rsidR="00A25601" w:rsidRDefault="00A25601" w:rsidP="00313ED2">
            <w:pPr>
              <w:jc w:val="center"/>
            </w:pPr>
            <w:r>
              <w:rPr>
                <w:b/>
                <w:bCs/>
              </w:rPr>
              <w:t>Položka osnovy</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1DEEA" w14:textId="77777777" w:rsidR="00A25601" w:rsidRDefault="00A25601" w:rsidP="00313ED2">
            <w:pPr>
              <w:jc w:val="center"/>
            </w:pPr>
            <w:r>
              <w:rPr>
                <w:b/>
                <w:bCs/>
              </w:rPr>
              <w:t>Popis položky</w:t>
            </w:r>
          </w:p>
        </w:tc>
      </w:tr>
      <w:tr w:rsidR="004757BD" w14:paraId="1BAADCA7"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2A620C" w14:textId="77777777" w:rsidR="00A25601" w:rsidRDefault="00A25601" w:rsidP="00313ED2">
            <w:r>
              <w:t>Název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0618B" w14:textId="5B44CD5B" w:rsidR="00A25601" w:rsidRPr="007C6CA6" w:rsidRDefault="00A25601" w:rsidP="00313ED2">
            <w:r w:rsidRPr="007C6CA6">
              <w:t>Rozhodnutí ve správním řízení o právech a povinnostech žáka, nebo studenta (dále též společně jako „účastník“) v oblasti vzdělávání</w:t>
            </w:r>
            <w:r w:rsidR="007C6CA6">
              <w:t>.</w:t>
            </w:r>
          </w:p>
        </w:tc>
      </w:tr>
      <w:tr w:rsidR="004757BD" w14:paraId="61D39C89"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DFAD44" w14:textId="77777777" w:rsidR="00A25601" w:rsidRDefault="00A25601" w:rsidP="00313ED2">
            <w:r>
              <w:t>V jakém případě ve věci jednat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6BED5" w14:textId="79870747" w:rsidR="00A25601" w:rsidRPr="007C6CA6" w:rsidRDefault="00A25601" w:rsidP="00313ED2">
            <w:r w:rsidRPr="007C6CA6">
              <w:t>Ředitel školy rozhoduje z pozice orgánu veřejné moci v případech uvedených v § 165 odst. 2 školského zákona, které se týkají účastníka</w:t>
            </w:r>
            <w:r w:rsidR="007C6CA6" w:rsidRPr="007C6CA6">
              <w:t>.</w:t>
            </w:r>
          </w:p>
        </w:tc>
      </w:tr>
      <w:tr w:rsidR="004757BD" w14:paraId="4E84C55F"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292597" w14:textId="77777777" w:rsidR="00A25601" w:rsidRDefault="00A25601" w:rsidP="00313ED2">
            <w:r>
              <w:t>Charakteristika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F5163" w14:textId="77777777" w:rsidR="00A25601" w:rsidRPr="007C6CA6" w:rsidRDefault="00A25601" w:rsidP="00313ED2">
            <w:r w:rsidRPr="007C6CA6">
              <w:t>Účelem úkonu je vydání rozhodnutí ředitele, kterým se mění práva a povinnosti účastníka v oblasti vzdělávání. Toto rozhodnutí je ve věci:</w:t>
            </w:r>
          </w:p>
          <w:p w14:paraId="5288FFDE" w14:textId="77777777" w:rsidR="000A7ED3" w:rsidRPr="007C6CA6" w:rsidRDefault="000A7ED3" w:rsidP="000A7ED3">
            <w:r w:rsidRPr="007C6CA6">
              <w:t>a) zamítnutí žádosti o povolení individuálního vzdělávacího plánu podle § 18 a zamítnutí žádosti o přeřazení žáka nebo studenta do vyššího ročníku podle § 17 odst. 3,</w:t>
            </w:r>
          </w:p>
          <w:p w14:paraId="1B2CC8DA" w14:textId="6C13C1E9" w:rsidR="00A25601" w:rsidRPr="007C6CA6" w:rsidRDefault="000A7ED3" w:rsidP="000A7ED3">
            <w:r w:rsidRPr="007C6CA6">
              <w:t>b) přijetí ke vzdělávání ve střední škole podle § 59 školského zákona</w:t>
            </w:r>
          </w:p>
          <w:p w14:paraId="20598880" w14:textId="4C2F2C39" w:rsidR="000A7ED3" w:rsidRPr="007C6CA6" w:rsidRDefault="000A7ED3" w:rsidP="000A7ED3">
            <w:r w:rsidRPr="007C6CA6">
              <w:t>a další dle § 165</w:t>
            </w:r>
            <w:r w:rsidR="007C6CA6">
              <w:t>.</w:t>
            </w:r>
          </w:p>
          <w:p w14:paraId="58325A71" w14:textId="77777777" w:rsidR="00A25601" w:rsidRDefault="00A25601" w:rsidP="00313ED2"/>
          <w:p w14:paraId="5B93C1F5" w14:textId="20222000" w:rsidR="00A25601" w:rsidRDefault="00A25601" w:rsidP="00313ED2"/>
        </w:tc>
      </w:tr>
      <w:tr w:rsidR="004757BD" w14:paraId="7B37C07C"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94A088" w14:textId="77777777" w:rsidR="00A25601" w:rsidRDefault="00A25601" w:rsidP="00313ED2">
            <w:r>
              <w:t>Výsledek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F6523" w14:textId="6F03BC7C" w:rsidR="00A25601" w:rsidRPr="007C6CA6" w:rsidRDefault="000A7ED3" w:rsidP="00313ED2">
            <w:r w:rsidRPr="007C6CA6">
              <w:t>Výsledkem je vydání rozhodnutí.</w:t>
            </w:r>
          </w:p>
        </w:tc>
      </w:tr>
      <w:tr w:rsidR="004757BD" w14:paraId="0CB612B7"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4E04DE8" w14:textId="77777777" w:rsidR="00A25601" w:rsidRDefault="00A25601" w:rsidP="00313ED2">
            <w:r>
              <w:t>Kdy věc řešit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996AC" w14:textId="5C54DAE8" w:rsidR="00A25601" w:rsidRPr="007C6CA6" w:rsidRDefault="000A7ED3" w:rsidP="00313ED2">
            <w:r w:rsidRPr="007C6CA6">
              <w:t xml:space="preserve">V zákonné lhůtě po podání žádosti účastníka. Lhůty v jednotlivých věcech jsou uvedeny </w:t>
            </w:r>
            <w:r w:rsidR="007C6CA6" w:rsidRPr="007C6CA6">
              <w:t>v legislativě.</w:t>
            </w:r>
          </w:p>
        </w:tc>
      </w:tr>
      <w:tr w:rsidR="004757BD" w14:paraId="40A11BCB"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F89BDF" w14:textId="77777777" w:rsidR="00A25601" w:rsidRDefault="00A25601" w:rsidP="00313ED2">
            <w:r>
              <w:t>Co je nutné doložit při iniciaci úkonu provedené elektronicky</w:t>
            </w:r>
          </w:p>
        </w:tc>
        <w:tc>
          <w:tcPr>
            <w:tcW w:w="0" w:type="auto"/>
            <w:tcBorders>
              <w:top w:val="outset" w:sz="6" w:space="0" w:color="auto"/>
              <w:left w:val="outset" w:sz="6" w:space="0" w:color="auto"/>
              <w:bottom w:val="outset" w:sz="6" w:space="0" w:color="auto"/>
              <w:right w:val="outset" w:sz="6" w:space="0" w:color="auto"/>
            </w:tcBorders>
            <w:hideMark/>
          </w:tcPr>
          <w:p w14:paraId="3F8085FD" w14:textId="4F750217" w:rsidR="00A25601" w:rsidRPr="007C6CA6" w:rsidRDefault="000A7ED3" w:rsidP="00313ED2">
            <w:r w:rsidRPr="007C6CA6">
              <w:t>Písemná žádost. Doporučující vyjádření školského poradenského zařízení.</w:t>
            </w:r>
            <w:r w:rsidR="00721011" w:rsidRPr="007C6CA6">
              <w:t xml:space="preserve"> Vysvědčení </w:t>
            </w:r>
            <w:r w:rsidR="007C6CA6" w:rsidRPr="007C6CA6">
              <w:t>a</w:t>
            </w:r>
            <w:r w:rsidR="00721011" w:rsidRPr="007C6CA6">
              <w:t>pod.</w:t>
            </w:r>
          </w:p>
        </w:tc>
      </w:tr>
      <w:tr w:rsidR="004757BD" w14:paraId="41CE167C"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B40F43" w14:textId="77777777" w:rsidR="00A25601" w:rsidRDefault="00A25601" w:rsidP="00313ED2">
            <w:r>
              <w:t>Co je nutné doložit při iniciaci úkonu provedené jinak než elektronicky</w:t>
            </w:r>
          </w:p>
        </w:tc>
        <w:tc>
          <w:tcPr>
            <w:tcW w:w="0" w:type="auto"/>
            <w:tcBorders>
              <w:top w:val="outset" w:sz="6" w:space="0" w:color="auto"/>
              <w:left w:val="outset" w:sz="6" w:space="0" w:color="auto"/>
              <w:bottom w:val="outset" w:sz="6" w:space="0" w:color="auto"/>
              <w:right w:val="outset" w:sz="6" w:space="0" w:color="auto"/>
            </w:tcBorders>
            <w:hideMark/>
          </w:tcPr>
          <w:p w14:paraId="39BA7959" w14:textId="666A0876" w:rsidR="00A25601" w:rsidRPr="007C6CA6" w:rsidRDefault="00721011" w:rsidP="00313ED2">
            <w:r w:rsidRPr="007C6CA6">
              <w:t xml:space="preserve">Písemná žádost. Doporučující vyjádření školského poradenského zařízení. Vysvědčení </w:t>
            </w:r>
            <w:r w:rsidR="007C6CA6" w:rsidRPr="007C6CA6">
              <w:t>a</w:t>
            </w:r>
            <w:r w:rsidRPr="007C6CA6">
              <w:t>pod.</w:t>
            </w:r>
          </w:p>
        </w:tc>
      </w:tr>
      <w:tr w:rsidR="004757BD" w14:paraId="5914EDB7"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A417402" w14:textId="77777777" w:rsidR="00A25601" w:rsidRDefault="00A25601" w:rsidP="00313ED2">
            <w:r>
              <w:t>Kde a jakým způsobem lze úkon iniciovat elektronicky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DD4F2" w14:textId="77777777" w:rsidR="00721011" w:rsidRPr="005E35A5" w:rsidRDefault="00721011" w:rsidP="00313ED2">
            <w:r w:rsidRPr="005E35A5">
              <w:t xml:space="preserve">Žádost je možné podat také v elektronické podobě, a to: </w:t>
            </w:r>
          </w:p>
          <w:p w14:paraId="245D7C8A" w14:textId="3FB78CE5" w:rsidR="00721011" w:rsidRPr="005E35A5" w:rsidRDefault="00721011" w:rsidP="00313ED2">
            <w:r w:rsidRPr="005E35A5">
              <w:t xml:space="preserve">- do datové schránky školy, </w:t>
            </w:r>
          </w:p>
          <w:p w14:paraId="4EBB7450" w14:textId="77777777" w:rsidR="00721011" w:rsidRPr="005E35A5" w:rsidRDefault="00721011" w:rsidP="00313ED2">
            <w:r w:rsidRPr="005E35A5">
              <w:t xml:space="preserve">- e-mailem s uznávaným elektronickým podpisem (nelze jen prostřednictvím prostého e-mailu). </w:t>
            </w:r>
          </w:p>
          <w:p w14:paraId="63C42675" w14:textId="77777777" w:rsidR="00721011" w:rsidRPr="005E35A5" w:rsidRDefault="00721011" w:rsidP="00313ED2">
            <w:r w:rsidRPr="005E35A5">
              <w:t xml:space="preserve">V žádosti musí být uvedeno: </w:t>
            </w:r>
          </w:p>
          <w:p w14:paraId="5B9E1C66" w14:textId="77777777" w:rsidR="00721011" w:rsidRPr="005E35A5" w:rsidRDefault="00721011" w:rsidP="00313ED2">
            <w:r w:rsidRPr="005E35A5">
              <w:t xml:space="preserve">- jméno a příjmení žadatele, </w:t>
            </w:r>
          </w:p>
          <w:p w14:paraId="655C204D" w14:textId="77777777" w:rsidR="00721011" w:rsidRPr="005E35A5" w:rsidRDefault="00721011" w:rsidP="00313ED2">
            <w:r w:rsidRPr="005E35A5">
              <w:t xml:space="preserve">- datum narození žadatele, </w:t>
            </w:r>
          </w:p>
          <w:p w14:paraId="5D3FBF58" w14:textId="77777777" w:rsidR="00721011" w:rsidRPr="005E35A5" w:rsidRDefault="00721011" w:rsidP="00313ED2">
            <w:r w:rsidRPr="005E35A5">
              <w:t xml:space="preserve">- jméno a příjemní zákonného zástupce žadatele, </w:t>
            </w:r>
          </w:p>
          <w:p w14:paraId="743907CE" w14:textId="77777777" w:rsidR="00721011" w:rsidRPr="005E35A5" w:rsidRDefault="00721011" w:rsidP="00313ED2">
            <w:r w:rsidRPr="005E35A5">
              <w:t xml:space="preserve">- místo trvalého pobytu, popřípadě jiná adresa pro doručování, </w:t>
            </w:r>
          </w:p>
          <w:p w14:paraId="327B916C" w14:textId="77777777" w:rsidR="00721011" w:rsidRPr="005E35A5" w:rsidRDefault="00721011" w:rsidP="00313ED2">
            <w:r w:rsidRPr="005E35A5">
              <w:t xml:space="preserve">- označení správního orgánu, kterému je žádost určena, </w:t>
            </w:r>
          </w:p>
          <w:p w14:paraId="5C0C25D9" w14:textId="4BA2BB03" w:rsidR="00A25601" w:rsidRPr="00721011" w:rsidRDefault="00721011" w:rsidP="00313ED2">
            <w:pPr>
              <w:rPr>
                <w:color w:val="0000FF"/>
              </w:rPr>
            </w:pPr>
            <w:r w:rsidRPr="005E35A5">
              <w:t>- podpis osoby, která žádost podává (zákonný zástupce, který dítě při podání žádosti zastupuje; pokud je dítě zastupováno jinou osobou než zákonným zástupcem, je nutné doložit oprávnění dítě zastupovat).</w:t>
            </w:r>
          </w:p>
        </w:tc>
      </w:tr>
      <w:tr w:rsidR="004757BD" w14:paraId="3B214B45"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F0774D" w14:textId="77777777" w:rsidR="00A25601" w:rsidRDefault="00A25601" w:rsidP="00313ED2">
            <w:r>
              <w:t>Kde a jakým jiným způsobem než elektronicky lze úkon iniciovat</w:t>
            </w:r>
          </w:p>
        </w:tc>
        <w:tc>
          <w:tcPr>
            <w:tcW w:w="0" w:type="auto"/>
            <w:tcBorders>
              <w:top w:val="outset" w:sz="6" w:space="0" w:color="auto"/>
              <w:left w:val="outset" w:sz="6" w:space="0" w:color="auto"/>
              <w:bottom w:val="outset" w:sz="6" w:space="0" w:color="auto"/>
              <w:right w:val="outset" w:sz="6" w:space="0" w:color="auto"/>
            </w:tcBorders>
            <w:hideMark/>
          </w:tcPr>
          <w:p w14:paraId="1A6FFBD1" w14:textId="77777777" w:rsidR="00721011" w:rsidRPr="005E35A5" w:rsidRDefault="00721011" w:rsidP="00313ED2">
            <w:r w:rsidRPr="005E35A5">
              <w:t xml:space="preserve">Žádost může být podána také: </w:t>
            </w:r>
          </w:p>
          <w:p w14:paraId="31353A6F" w14:textId="77777777" w:rsidR="00721011" w:rsidRPr="005E35A5" w:rsidRDefault="00721011" w:rsidP="00313ED2">
            <w:r w:rsidRPr="005E35A5">
              <w:t xml:space="preserve">- poštou, </w:t>
            </w:r>
          </w:p>
          <w:p w14:paraId="3373CE46" w14:textId="77777777" w:rsidR="00A25601" w:rsidRPr="005E35A5" w:rsidRDefault="00721011" w:rsidP="00313ED2">
            <w:r w:rsidRPr="005E35A5">
              <w:t>- osobním podáním.</w:t>
            </w:r>
          </w:p>
          <w:p w14:paraId="2E1D7514" w14:textId="2F91C2B3" w:rsidR="00721011" w:rsidRPr="00307D03" w:rsidRDefault="00721011" w:rsidP="00313ED2">
            <w:pPr>
              <w:rPr>
                <w:color w:val="0000FF"/>
              </w:rPr>
            </w:pPr>
            <w:r w:rsidRPr="005E35A5">
              <w:t>Náležitosti jsou stejné jako u elektronické iniciace.</w:t>
            </w:r>
          </w:p>
        </w:tc>
      </w:tr>
      <w:tr w:rsidR="004757BD" w14:paraId="07740DFC"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516917" w14:textId="77777777" w:rsidR="00A25601" w:rsidRDefault="00A25601" w:rsidP="00313ED2">
            <w:r>
              <w:t>Výše poplatku při iniciaci úkonu provedené elektronicky</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954B8" w14:textId="5530B1A9" w:rsidR="00A25601" w:rsidRPr="005E35A5" w:rsidRDefault="00721011" w:rsidP="00313ED2">
            <w:r w:rsidRPr="005E35A5">
              <w:t>Výše popsané úkony nejsou zpoplatněny.</w:t>
            </w:r>
          </w:p>
        </w:tc>
      </w:tr>
      <w:tr w:rsidR="004757BD" w14:paraId="2D45264D"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4928AF" w14:textId="77777777" w:rsidR="00A25601" w:rsidRDefault="00A25601" w:rsidP="00313ED2">
            <w:r>
              <w:t>Výše poplatku při iniciaci úkonu provedené jinak než elektronicky</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A7487" w14:textId="3E577064" w:rsidR="00A25601" w:rsidRPr="005E35A5" w:rsidRDefault="00721011" w:rsidP="00313ED2">
            <w:r w:rsidRPr="005E35A5">
              <w:t>Výše popsané úkony nejsou zpoplatněny.</w:t>
            </w:r>
          </w:p>
        </w:tc>
      </w:tr>
      <w:tr w:rsidR="004757BD" w14:paraId="155035BB"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DB27D8" w14:textId="77777777" w:rsidR="00A25601" w:rsidRDefault="00A25601" w:rsidP="00313ED2">
            <w:r>
              <w:lastRenderedPageBreak/>
              <w:t>Výše dávky nebo jiného plnění, pokud je předmětem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47B70" w14:textId="39F8C876" w:rsidR="00A25601" w:rsidRPr="005E35A5" w:rsidRDefault="00307D03" w:rsidP="00313ED2">
            <w:r w:rsidRPr="005E35A5">
              <w:t>Předmětem úkonu není dávka nebo jiné plnění.</w:t>
            </w:r>
          </w:p>
        </w:tc>
      </w:tr>
      <w:tr w:rsidR="004757BD" w14:paraId="428F884F"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2A09B3" w14:textId="77777777" w:rsidR="00A25601" w:rsidRDefault="00A25601" w:rsidP="00313ED2">
            <w:r>
              <w:t>Opravné prostředky</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9076A" w14:textId="77777777" w:rsidR="00A25601" w:rsidRPr="005E35A5" w:rsidRDefault="00307D03" w:rsidP="00313ED2">
            <w:r w:rsidRPr="005E35A5">
              <w:t>Proti rozhodnutí ředitele školy je možné podat odvolání v souladu s § 81 a následujících zákona č. 500/2004 Sb., správního řádu, a to do 15 dnů ode dne oznámení rozhodnutí.</w:t>
            </w:r>
          </w:p>
          <w:p w14:paraId="04C2DC71" w14:textId="41CDCD9F" w:rsidR="00307D03" w:rsidRPr="004757BD" w:rsidRDefault="00307D03" w:rsidP="00313ED2">
            <w:pPr>
              <w:rPr>
                <w:color w:val="0000FF"/>
              </w:rPr>
            </w:pPr>
            <w:r w:rsidRPr="005E35A5">
              <w:t>Případně v jiných lhůtách, pokud je stanoví právní předpis - odvolání uchazeče proti rozhodnutí ředitele školy o výsledku přijímacího řízení lze podat ve lhůtě 3 pracovních dnů ode dne doručení rozhodnutí.</w:t>
            </w:r>
          </w:p>
        </w:tc>
      </w:tr>
      <w:tr w:rsidR="004757BD" w14:paraId="05DB7B69"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6D0D74" w14:textId="77777777" w:rsidR="00A25601" w:rsidRDefault="00A25601" w:rsidP="00313ED2">
            <w:r>
              <w:t>Časté dotazy</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9CAF2" w14:textId="6E7B2172" w:rsidR="00A25601" w:rsidRPr="005E35A5" w:rsidRDefault="00307D03" w:rsidP="00313ED2">
            <w:r w:rsidRPr="005E35A5">
              <w:t>Nejsou</w:t>
            </w:r>
            <w:r w:rsidR="00A25601" w:rsidRPr="005E35A5">
              <w:t xml:space="preserve"> známy.</w:t>
            </w:r>
          </w:p>
        </w:tc>
      </w:tr>
      <w:tr w:rsidR="004757BD" w14:paraId="080E569D"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01A2849" w14:textId="77777777" w:rsidR="00A25601" w:rsidRDefault="00A25601" w:rsidP="00313ED2">
            <w:r>
              <w:t>Sankce</w:t>
            </w:r>
          </w:p>
        </w:tc>
        <w:tc>
          <w:tcPr>
            <w:tcW w:w="0" w:type="auto"/>
            <w:tcBorders>
              <w:top w:val="outset" w:sz="6" w:space="0" w:color="auto"/>
              <w:left w:val="outset" w:sz="6" w:space="0" w:color="auto"/>
              <w:bottom w:val="outset" w:sz="6" w:space="0" w:color="auto"/>
              <w:right w:val="outset" w:sz="6" w:space="0" w:color="auto"/>
            </w:tcBorders>
            <w:hideMark/>
          </w:tcPr>
          <w:p w14:paraId="16885AC1" w14:textId="6F0B1286" w:rsidR="00A25601" w:rsidRPr="005E35A5" w:rsidRDefault="00307D03" w:rsidP="00313ED2">
            <w:r w:rsidRPr="005E35A5">
              <w:t>S</w:t>
            </w:r>
            <w:r w:rsidR="00A25601" w:rsidRPr="005E35A5">
              <w:t>ankce při nedodržení předepsaných povinností</w:t>
            </w:r>
            <w:r w:rsidRPr="005E35A5">
              <w:t xml:space="preserve"> nejsou stanoveny.</w:t>
            </w:r>
          </w:p>
        </w:tc>
      </w:tr>
      <w:tr w:rsidR="004757BD" w14:paraId="5EA0C922"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1D76DD" w14:textId="77777777" w:rsidR="00A25601" w:rsidRDefault="00A25601" w:rsidP="00313ED2">
            <w:r>
              <w:t>Působnost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65CE1B" w14:textId="27090C18" w:rsidR="00A25601" w:rsidRPr="005E35A5" w:rsidRDefault="004757BD" w:rsidP="00313ED2">
            <w:r w:rsidRPr="005E35A5">
              <w:t>Ředitel školy vykonává výše popsané úkony v rámci druhu působení veřejné moci „ostatní veřejná správa“.</w:t>
            </w:r>
          </w:p>
        </w:tc>
      </w:tr>
      <w:tr w:rsidR="004757BD" w14:paraId="0564FA58"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5109B2" w14:textId="77777777" w:rsidR="00A25601" w:rsidRDefault="00A25601" w:rsidP="00313ED2">
            <w:r>
              <w:t>Oblast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DE488" w14:textId="6A4B34FB" w:rsidR="00A25601" w:rsidRPr="005E35A5" w:rsidRDefault="004757BD" w:rsidP="00313ED2">
            <w:r w:rsidRPr="005E35A5">
              <w:t>O</w:t>
            </w:r>
            <w:r w:rsidR="00A25601" w:rsidRPr="005E35A5">
              <w:t>blast</w:t>
            </w:r>
            <w:r w:rsidRPr="005E35A5">
              <w:t xml:space="preserve"> poskytování vzdělávání</w:t>
            </w:r>
            <w:r w:rsidR="00A25601" w:rsidRPr="005E35A5">
              <w:t>.</w:t>
            </w:r>
          </w:p>
        </w:tc>
      </w:tr>
      <w:tr w:rsidR="004757BD" w14:paraId="51D15742"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E4B9A5" w14:textId="77777777" w:rsidR="00A25601" w:rsidRDefault="00A25601" w:rsidP="00313ED2">
            <w:r>
              <w:t>Klíčová slova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2A0D9" w14:textId="6475156B" w:rsidR="00A25601" w:rsidRPr="005E35A5" w:rsidRDefault="004757BD" w:rsidP="00313ED2">
            <w:r w:rsidRPr="005E35A5">
              <w:t>Povolení individuálního vzdělávacího plánu; ukončení individuálního vzdělávání dítěte; přeřazení žáka do vyššího ročníku; přestup žáka; přijetí ke vzdělávání ve střední škole; přerušení vzdělávání, opakování ročníku; podmíněné vyloučení a vyloučení žáka ze školy; uznání dosaženého vzdělání,…</w:t>
            </w:r>
          </w:p>
        </w:tc>
      </w:tr>
      <w:tr w:rsidR="004757BD" w14:paraId="4B324A4E"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0D622E" w14:textId="77777777" w:rsidR="00A25601" w:rsidRDefault="00A25601" w:rsidP="00313ED2">
            <w:r>
              <w:t>Počátek platnosti popisu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C6B70" w14:textId="4D57C130" w:rsidR="00A25601" w:rsidRPr="004757BD" w:rsidRDefault="005E35A5" w:rsidP="00313ED2">
            <w:pPr>
              <w:rPr>
                <w:color w:val="0000FF"/>
              </w:rPr>
            </w:pPr>
            <w:r w:rsidRPr="005E35A5">
              <w:t>Není znám.</w:t>
            </w:r>
          </w:p>
        </w:tc>
      </w:tr>
      <w:tr w:rsidR="004757BD" w14:paraId="5AED55CC"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596907" w14:textId="77777777" w:rsidR="00A25601" w:rsidRDefault="00A25601" w:rsidP="00313ED2">
            <w:r>
              <w:t>Konec platnosti popisu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F1173" w14:textId="75F9C2C7" w:rsidR="00A25601" w:rsidRPr="005E35A5" w:rsidRDefault="004757BD" w:rsidP="00313ED2">
            <w:r w:rsidRPr="005E35A5">
              <w:t>Není znám.</w:t>
            </w:r>
          </w:p>
        </w:tc>
      </w:tr>
      <w:tr w:rsidR="004757BD" w14:paraId="03AB967D" w14:textId="77777777" w:rsidTr="00313E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015809" w14:textId="77777777" w:rsidR="00A25601" w:rsidRDefault="00A25601" w:rsidP="00313ED2">
            <w:r>
              <w:t>Výsledek úkonu vedený v základním registru nebo v agendovém informačním systému</w:t>
            </w:r>
          </w:p>
        </w:tc>
        <w:tc>
          <w:tcPr>
            <w:tcW w:w="0" w:type="auto"/>
            <w:tcBorders>
              <w:top w:val="outset" w:sz="6" w:space="0" w:color="auto"/>
              <w:left w:val="outset" w:sz="6" w:space="0" w:color="auto"/>
              <w:bottom w:val="outset" w:sz="6" w:space="0" w:color="auto"/>
              <w:right w:val="outset" w:sz="6" w:space="0" w:color="auto"/>
            </w:tcBorders>
            <w:hideMark/>
          </w:tcPr>
          <w:p w14:paraId="749B44CE" w14:textId="3A9B232F" w:rsidR="00A25601" w:rsidRPr="004757BD" w:rsidRDefault="005E35A5" w:rsidP="00313ED2">
            <w:pPr>
              <w:rPr>
                <w:color w:val="0000FF"/>
              </w:rPr>
            </w:pPr>
            <w:r w:rsidRPr="005E35A5">
              <w:t>Není znám.</w:t>
            </w:r>
          </w:p>
        </w:tc>
      </w:tr>
    </w:tbl>
    <w:p w14:paraId="68B8F26E" w14:textId="2668D032" w:rsidR="00A25601" w:rsidRDefault="00A25601" w:rsidP="00A25601">
      <w:pPr>
        <w:pStyle w:val="Prosttext2"/>
        <w:rPr>
          <w:rFonts w:ascii="Times New Roman" w:hAnsi="Times New Roman"/>
          <w:sz w:val="24"/>
          <w:szCs w:val="24"/>
        </w:rPr>
      </w:pPr>
      <w:r>
        <w:br/>
      </w:r>
    </w:p>
    <w:p w14:paraId="56B8CDBE" w14:textId="0AB9E498" w:rsidR="00A25601" w:rsidRDefault="00A25601">
      <w:pPr>
        <w:pStyle w:val="Prosttext2"/>
        <w:rPr>
          <w:rFonts w:ascii="Times New Roman" w:hAnsi="Times New Roman"/>
          <w:sz w:val="24"/>
          <w:szCs w:val="24"/>
        </w:rPr>
      </w:pPr>
    </w:p>
    <w:p w14:paraId="18834448" w14:textId="7EDF464F" w:rsidR="00A25601" w:rsidRDefault="00A25601">
      <w:pPr>
        <w:pStyle w:val="Prosttext2"/>
        <w:rPr>
          <w:rFonts w:ascii="Times New Roman" w:hAnsi="Times New Roman"/>
          <w:sz w:val="24"/>
          <w:szCs w:val="24"/>
        </w:rPr>
      </w:pPr>
    </w:p>
    <w:p w14:paraId="569941D4" w14:textId="77777777" w:rsidR="00A25601" w:rsidRPr="0053103D" w:rsidRDefault="00A25601">
      <w:pPr>
        <w:pStyle w:val="Prosttext2"/>
        <w:rPr>
          <w:rFonts w:ascii="Times New Roman" w:hAnsi="Times New Roman"/>
          <w:sz w:val="24"/>
          <w:szCs w:val="24"/>
        </w:rPr>
      </w:pPr>
    </w:p>
    <w:p w14:paraId="708E8F0C" w14:textId="77777777" w:rsidR="00B16B6D" w:rsidRPr="0053103D" w:rsidRDefault="00B16B6D">
      <w:pPr>
        <w:pStyle w:val="Prosttext2"/>
        <w:rPr>
          <w:rFonts w:ascii="Times New Roman" w:hAnsi="Times New Roman"/>
          <w:b/>
          <w:sz w:val="24"/>
          <w:szCs w:val="24"/>
        </w:rPr>
      </w:pPr>
      <w:r w:rsidRPr="0053103D">
        <w:rPr>
          <w:rFonts w:ascii="Times New Roman" w:hAnsi="Times New Roman"/>
          <w:b/>
          <w:sz w:val="24"/>
          <w:szCs w:val="24"/>
        </w:rPr>
        <w:t>4. Způsob a rozsah zveřejňování informací</w:t>
      </w:r>
    </w:p>
    <w:p w14:paraId="2812C0EA" w14:textId="6FA5DA26"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Škola zveřejňuje informace </w:t>
      </w:r>
      <w:r w:rsidR="00C67D88">
        <w:rPr>
          <w:rFonts w:ascii="Times New Roman" w:hAnsi="Times New Roman"/>
          <w:sz w:val="24"/>
          <w:szCs w:val="24"/>
        </w:rPr>
        <w:t>na základě žádosti, nebo zveřejněním:</w:t>
      </w:r>
    </w:p>
    <w:p w14:paraId="04979EFE" w14:textId="77777777" w:rsidR="00341418" w:rsidRDefault="00341418" w:rsidP="00341418">
      <w:pPr>
        <w:pStyle w:val="Prosttext2"/>
        <w:rPr>
          <w:rFonts w:ascii="Times New Roman" w:hAnsi="Times New Roman"/>
          <w:sz w:val="24"/>
          <w:szCs w:val="24"/>
        </w:rPr>
      </w:pPr>
      <w:r>
        <w:rPr>
          <w:rFonts w:ascii="Times New Roman" w:hAnsi="Times New Roman"/>
          <w:sz w:val="24"/>
          <w:szCs w:val="24"/>
        </w:rPr>
        <w:t xml:space="preserve">a) </w:t>
      </w:r>
      <w:r w:rsidR="00B16B6D" w:rsidRPr="0053103D">
        <w:rPr>
          <w:rFonts w:ascii="Times New Roman" w:hAnsi="Times New Roman"/>
          <w:sz w:val="24"/>
          <w:szCs w:val="24"/>
        </w:rPr>
        <w:t>na úřední desce školy,</w:t>
      </w:r>
      <w:r w:rsidR="00C67D88">
        <w:rPr>
          <w:rFonts w:ascii="Times New Roman" w:hAnsi="Times New Roman"/>
          <w:sz w:val="24"/>
          <w:szCs w:val="24"/>
        </w:rPr>
        <w:t xml:space="preserve"> včetně způsobu umožňujícím dálkový přístup,</w:t>
      </w:r>
    </w:p>
    <w:p w14:paraId="0DD1358B" w14:textId="77777777" w:rsidR="00341418" w:rsidRDefault="00341418" w:rsidP="00341418">
      <w:pPr>
        <w:pStyle w:val="Prosttext2"/>
        <w:tabs>
          <w:tab w:val="num" w:pos="851"/>
        </w:tabs>
        <w:rPr>
          <w:rFonts w:ascii="Times New Roman" w:hAnsi="Times New Roman"/>
          <w:sz w:val="24"/>
          <w:szCs w:val="24"/>
        </w:rPr>
      </w:pPr>
      <w:r>
        <w:rPr>
          <w:rFonts w:ascii="Times New Roman" w:hAnsi="Times New Roman"/>
          <w:sz w:val="24"/>
          <w:szCs w:val="24"/>
        </w:rPr>
        <w:t xml:space="preserve">b) </w:t>
      </w:r>
      <w:r w:rsidR="00B16B6D" w:rsidRPr="0053103D">
        <w:rPr>
          <w:rFonts w:ascii="Times New Roman" w:hAnsi="Times New Roman"/>
          <w:sz w:val="24"/>
          <w:szCs w:val="24"/>
        </w:rPr>
        <w:t>v kanceláři školy,</w:t>
      </w:r>
    </w:p>
    <w:p w14:paraId="17E45FF4" w14:textId="77777777" w:rsidR="00341418" w:rsidRDefault="00341418" w:rsidP="00341418">
      <w:pPr>
        <w:pStyle w:val="Prosttext2"/>
        <w:tabs>
          <w:tab w:val="num" w:pos="851"/>
        </w:tabs>
        <w:rPr>
          <w:rFonts w:ascii="Times New Roman" w:hAnsi="Times New Roman"/>
          <w:sz w:val="24"/>
          <w:szCs w:val="24"/>
        </w:rPr>
      </w:pPr>
      <w:r>
        <w:rPr>
          <w:rFonts w:ascii="Times New Roman" w:hAnsi="Times New Roman"/>
          <w:sz w:val="24"/>
          <w:szCs w:val="24"/>
        </w:rPr>
        <w:t xml:space="preserve">c) </w:t>
      </w:r>
      <w:r w:rsidR="00B16B6D" w:rsidRPr="00C67D88">
        <w:rPr>
          <w:rFonts w:ascii="Times New Roman" w:hAnsi="Times New Roman"/>
          <w:sz w:val="24"/>
          <w:szCs w:val="24"/>
        </w:rPr>
        <w:t>prostřednictvím osobního jedná</w:t>
      </w:r>
      <w:r w:rsidR="00C67D88" w:rsidRPr="00C67D88">
        <w:rPr>
          <w:rFonts w:ascii="Times New Roman" w:hAnsi="Times New Roman"/>
          <w:sz w:val="24"/>
          <w:szCs w:val="24"/>
        </w:rPr>
        <w:t>ní,</w:t>
      </w:r>
    </w:p>
    <w:p w14:paraId="1D169901" w14:textId="7E1FA0A7" w:rsidR="00B16B6D" w:rsidRDefault="00341418" w:rsidP="00341418">
      <w:pPr>
        <w:pStyle w:val="Prosttext2"/>
        <w:tabs>
          <w:tab w:val="num" w:pos="851"/>
        </w:tabs>
        <w:rPr>
          <w:rFonts w:ascii="Times New Roman" w:hAnsi="Times New Roman"/>
          <w:sz w:val="24"/>
          <w:szCs w:val="24"/>
        </w:rPr>
      </w:pPr>
      <w:r>
        <w:rPr>
          <w:rFonts w:ascii="Times New Roman" w:hAnsi="Times New Roman"/>
          <w:sz w:val="24"/>
          <w:szCs w:val="24"/>
        </w:rPr>
        <w:t xml:space="preserve">d) </w:t>
      </w:r>
      <w:r w:rsidR="00B16B6D" w:rsidRPr="0053103D">
        <w:rPr>
          <w:rFonts w:ascii="Times New Roman" w:hAnsi="Times New Roman"/>
          <w:sz w:val="24"/>
          <w:szCs w:val="24"/>
        </w:rPr>
        <w:t xml:space="preserve">prostřednictvím výroční zprávy </w:t>
      </w:r>
      <w:r w:rsidR="00C67D88">
        <w:rPr>
          <w:rFonts w:ascii="Times New Roman" w:hAnsi="Times New Roman"/>
          <w:sz w:val="24"/>
          <w:szCs w:val="24"/>
        </w:rPr>
        <w:t>o činnosti školy</w:t>
      </w:r>
      <w:r w:rsidR="00B16B6D" w:rsidRPr="0053103D">
        <w:rPr>
          <w:rFonts w:ascii="Times New Roman" w:hAnsi="Times New Roman"/>
          <w:sz w:val="24"/>
          <w:szCs w:val="24"/>
        </w:rPr>
        <w:t>.</w:t>
      </w:r>
    </w:p>
    <w:p w14:paraId="2913DFC8" w14:textId="7A7CC6F5" w:rsidR="00C67D88" w:rsidRDefault="00C67D88" w:rsidP="00C67D88">
      <w:pPr>
        <w:pStyle w:val="Prosttext2"/>
        <w:rPr>
          <w:rFonts w:ascii="Times New Roman" w:hAnsi="Times New Roman"/>
          <w:sz w:val="24"/>
          <w:szCs w:val="24"/>
        </w:rPr>
      </w:pPr>
    </w:p>
    <w:p w14:paraId="5EDBB1CC" w14:textId="51E446BD" w:rsidR="00C67D88" w:rsidRPr="00913A83" w:rsidRDefault="00C67D88" w:rsidP="00C67D88">
      <w:pPr>
        <w:pStyle w:val="Prosttext"/>
        <w:rPr>
          <w:rFonts w:ascii="Times New Roman" w:hAnsi="Times New Roman" w:cs="Times New Roman"/>
          <w:sz w:val="24"/>
          <w:szCs w:val="24"/>
        </w:rPr>
      </w:pPr>
      <w:r>
        <w:rPr>
          <w:rFonts w:ascii="Times New Roman" w:hAnsi="Times New Roman" w:cs="Times New Roman"/>
          <w:sz w:val="24"/>
          <w:szCs w:val="24"/>
        </w:rPr>
        <w:t>4. 1 N</w:t>
      </w:r>
      <w:r w:rsidRPr="00913A83">
        <w:rPr>
          <w:rFonts w:ascii="Times New Roman" w:hAnsi="Times New Roman" w:cs="Times New Roman"/>
          <w:sz w:val="24"/>
          <w:szCs w:val="24"/>
        </w:rPr>
        <w:t>a základě žádosti</w:t>
      </w:r>
      <w:r>
        <w:rPr>
          <w:rFonts w:ascii="Times New Roman" w:hAnsi="Times New Roman" w:cs="Times New Roman"/>
          <w:sz w:val="24"/>
          <w:szCs w:val="24"/>
        </w:rPr>
        <w:t xml:space="preserve"> se informace </w:t>
      </w:r>
      <w:r w:rsidRPr="00913A83">
        <w:rPr>
          <w:rFonts w:ascii="Times New Roman" w:hAnsi="Times New Roman" w:cs="Times New Roman"/>
          <w:sz w:val="24"/>
          <w:szCs w:val="24"/>
        </w:rPr>
        <w:t>poskytuje podle obsahu žádosti, zejména</w:t>
      </w:r>
    </w:p>
    <w:p w14:paraId="2BA17ECC" w14:textId="77777777" w:rsidR="00C67D88" w:rsidRPr="00913A83" w:rsidRDefault="00C67D88" w:rsidP="00C67D88">
      <w:pPr>
        <w:pStyle w:val="Prosttext"/>
        <w:rPr>
          <w:rFonts w:ascii="Times New Roman" w:hAnsi="Times New Roman" w:cs="Times New Roman"/>
          <w:sz w:val="24"/>
          <w:szCs w:val="24"/>
        </w:rPr>
      </w:pPr>
    </w:p>
    <w:p w14:paraId="68BC73AE" w14:textId="3D7A9E8C"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a) sdělením informace v elektronické nebo listinné podobě,</w:t>
      </w:r>
    </w:p>
    <w:p w14:paraId="6E73EC63" w14:textId="24212B31"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b) poskytnutím kopie dokumentu obsahujícího požadovanou informaci,</w:t>
      </w:r>
    </w:p>
    <w:p w14:paraId="73494603" w14:textId="2782B179"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c) poskytnutím datového souboru obsahujícího požadovanou informaci,</w:t>
      </w:r>
    </w:p>
    <w:p w14:paraId="40CABF77" w14:textId="5BDF2B0C"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d) nahlédnutím do dokumentu obsahujícího požadovanou informaci,</w:t>
      </w:r>
    </w:p>
    <w:p w14:paraId="11F1F342" w14:textId="1B835F20"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e) sdílením dat prostřednictvím rozhraní informačního systému, nebo</w:t>
      </w:r>
    </w:p>
    <w:p w14:paraId="1FE993E6" w14:textId="1294E6DA" w:rsidR="00C67D88" w:rsidRPr="0053103D" w:rsidRDefault="00C67D88" w:rsidP="00341418">
      <w:pPr>
        <w:pStyle w:val="Prosttext"/>
        <w:rPr>
          <w:rFonts w:ascii="Times New Roman" w:hAnsi="Times New Roman"/>
          <w:sz w:val="24"/>
          <w:szCs w:val="24"/>
        </w:rPr>
      </w:pPr>
      <w:r w:rsidRPr="00913A83">
        <w:rPr>
          <w:rFonts w:ascii="Times New Roman" w:hAnsi="Times New Roman" w:cs="Times New Roman"/>
          <w:sz w:val="24"/>
          <w:szCs w:val="24"/>
        </w:rPr>
        <w:t>f) umožněním dálkového přístupu k</w:t>
      </w:r>
      <w:r w:rsidR="00341418">
        <w:rPr>
          <w:rFonts w:ascii="Times New Roman" w:hAnsi="Times New Roman" w:cs="Times New Roman"/>
          <w:sz w:val="24"/>
          <w:szCs w:val="24"/>
        </w:rPr>
        <w:t> </w:t>
      </w:r>
      <w:r w:rsidRPr="00913A83">
        <w:rPr>
          <w:rFonts w:ascii="Times New Roman" w:hAnsi="Times New Roman" w:cs="Times New Roman"/>
          <w:sz w:val="24"/>
          <w:szCs w:val="24"/>
        </w:rPr>
        <w:t>informaci</w:t>
      </w:r>
      <w:r w:rsidR="00341418">
        <w:rPr>
          <w:rFonts w:ascii="Times New Roman" w:hAnsi="Times New Roman" w:cs="Times New Roman"/>
          <w:sz w:val="24"/>
          <w:szCs w:val="24"/>
        </w:rPr>
        <w:t>.</w:t>
      </w:r>
    </w:p>
    <w:p w14:paraId="06F88300" w14:textId="77777777" w:rsidR="00334950" w:rsidRPr="0053103D" w:rsidRDefault="00334950">
      <w:pPr>
        <w:pStyle w:val="Prosttext2"/>
        <w:rPr>
          <w:rFonts w:ascii="Times New Roman" w:hAnsi="Times New Roman"/>
          <w:sz w:val="24"/>
          <w:szCs w:val="24"/>
        </w:rPr>
      </w:pPr>
    </w:p>
    <w:p w14:paraId="06C63CFE" w14:textId="77777777" w:rsidR="00B16B6D" w:rsidRPr="0053103D" w:rsidRDefault="00B16B6D">
      <w:pPr>
        <w:pStyle w:val="Prosttext2"/>
        <w:rPr>
          <w:rFonts w:ascii="Times New Roman" w:hAnsi="Times New Roman"/>
          <w:b/>
          <w:sz w:val="24"/>
          <w:szCs w:val="24"/>
        </w:rPr>
      </w:pPr>
      <w:r w:rsidRPr="0053103D">
        <w:rPr>
          <w:rFonts w:ascii="Times New Roman" w:hAnsi="Times New Roman"/>
          <w:b/>
          <w:sz w:val="24"/>
          <w:szCs w:val="24"/>
        </w:rPr>
        <w:t>5. Omezení práva na poskytnutí informace</w:t>
      </w:r>
    </w:p>
    <w:p w14:paraId="7E1E9344"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 </w:t>
      </w:r>
      <w:r w:rsidR="00334950" w:rsidRPr="0053103D">
        <w:rPr>
          <w:rFonts w:ascii="Times New Roman" w:hAnsi="Times New Roman"/>
          <w:sz w:val="24"/>
          <w:szCs w:val="24"/>
        </w:rPr>
        <w:t xml:space="preserve">Škola </w:t>
      </w:r>
      <w:r w:rsidRPr="0053103D">
        <w:rPr>
          <w:rFonts w:ascii="Times New Roman" w:hAnsi="Times New Roman"/>
          <w:sz w:val="24"/>
          <w:szCs w:val="24"/>
        </w:rPr>
        <w:t>neposkytne informaci, která</w:t>
      </w:r>
    </w:p>
    <w:p w14:paraId="43F9A906" w14:textId="77777777" w:rsidR="00341418" w:rsidRDefault="00341418" w:rsidP="00341418">
      <w:pPr>
        <w:rPr>
          <w:sz w:val="24"/>
          <w:szCs w:val="24"/>
        </w:rPr>
      </w:pPr>
      <w:r>
        <w:rPr>
          <w:sz w:val="24"/>
          <w:szCs w:val="24"/>
        </w:rPr>
        <w:t xml:space="preserve">a) </w:t>
      </w:r>
      <w:r w:rsidR="00B16B6D" w:rsidRPr="00341418">
        <w:rPr>
          <w:sz w:val="24"/>
          <w:szCs w:val="24"/>
        </w:rPr>
        <w:t>vypovídá o osobnosti a soukromí fyzické osoby, zejména o jejím rasovém původu, národnosti, politických postojích a členství v politických stranách a hnutích, vztahu k náboženství, o její trestné činnosti, zdraví, sexuálním životě, rodinných příslušnících a majetkových poměrech, pokud tak nestanoví zvláštní zákon nebo s předchozím písemným souhlasem dotčené osoby,</w:t>
      </w:r>
    </w:p>
    <w:p w14:paraId="2B219B90" w14:textId="7B9D6AC9" w:rsidR="00B16B6D" w:rsidRPr="00341418" w:rsidRDefault="00341418" w:rsidP="00341418">
      <w:pPr>
        <w:rPr>
          <w:sz w:val="24"/>
          <w:szCs w:val="24"/>
        </w:rPr>
      </w:pPr>
      <w:r>
        <w:rPr>
          <w:sz w:val="24"/>
          <w:szCs w:val="24"/>
        </w:rPr>
        <w:t xml:space="preserve">b) </w:t>
      </w:r>
      <w:r w:rsidR="00B16B6D" w:rsidRPr="00341418">
        <w:rPr>
          <w:sz w:val="24"/>
          <w:szCs w:val="24"/>
        </w:rPr>
        <w:t>je</w:t>
      </w:r>
      <w:r w:rsidR="00334950" w:rsidRPr="00341418">
        <w:rPr>
          <w:sz w:val="24"/>
          <w:szCs w:val="24"/>
        </w:rPr>
        <w:t xml:space="preserve"> označena za obchodní tajemství</w:t>
      </w:r>
      <w:r w:rsidR="00B16B6D" w:rsidRPr="00341418">
        <w:rPr>
          <w:sz w:val="24"/>
          <w:szCs w:val="24"/>
        </w:rPr>
        <w:t>,</w:t>
      </w:r>
    </w:p>
    <w:p w14:paraId="4359A3D3" w14:textId="2DEEFE96" w:rsidR="00B16B6D" w:rsidRPr="00341418" w:rsidRDefault="00341418" w:rsidP="00341418">
      <w:pPr>
        <w:rPr>
          <w:sz w:val="24"/>
          <w:szCs w:val="24"/>
        </w:rPr>
      </w:pPr>
      <w:r>
        <w:rPr>
          <w:sz w:val="24"/>
          <w:szCs w:val="24"/>
        </w:rPr>
        <w:t xml:space="preserve">c) </w:t>
      </w:r>
      <w:r w:rsidR="00B16B6D" w:rsidRPr="00341418">
        <w:rPr>
          <w:sz w:val="24"/>
          <w:szCs w:val="24"/>
        </w:rPr>
        <w:t>byla získána od osoby, které informační povinnost zákon neukládá, pokud nesdělila, že s poskytnutím informace souhlasí,</w:t>
      </w:r>
    </w:p>
    <w:p w14:paraId="60EEBE8D" w14:textId="7BCB7852" w:rsidR="00B16B6D" w:rsidRPr="00341418" w:rsidRDefault="00341418" w:rsidP="00341418">
      <w:pPr>
        <w:rPr>
          <w:sz w:val="24"/>
          <w:szCs w:val="24"/>
        </w:rPr>
      </w:pPr>
      <w:r>
        <w:rPr>
          <w:sz w:val="24"/>
          <w:szCs w:val="24"/>
        </w:rPr>
        <w:lastRenderedPageBreak/>
        <w:t xml:space="preserve">d) </w:t>
      </w:r>
      <w:r w:rsidR="00B16B6D" w:rsidRPr="00341418">
        <w:rPr>
          <w:sz w:val="24"/>
          <w:szCs w:val="24"/>
        </w:rPr>
        <w:t>se týká probíhajícího trestního řízení, rozhodovací činnosti soudů nebo jejíž poskytnutí by bylo porušením ochrany duševního vlastnictví</w:t>
      </w:r>
      <w:r w:rsidR="00334950" w:rsidRPr="00341418">
        <w:rPr>
          <w:sz w:val="24"/>
          <w:szCs w:val="24"/>
        </w:rPr>
        <w:t>,</w:t>
      </w:r>
    </w:p>
    <w:p w14:paraId="42110C73" w14:textId="25CBAA99" w:rsidR="00B16B6D" w:rsidRPr="00341418" w:rsidRDefault="00341418" w:rsidP="00341418">
      <w:pPr>
        <w:rPr>
          <w:sz w:val="24"/>
          <w:szCs w:val="24"/>
        </w:rPr>
      </w:pPr>
      <w:r>
        <w:rPr>
          <w:sz w:val="24"/>
          <w:szCs w:val="24"/>
        </w:rPr>
        <w:t xml:space="preserve">e) </w:t>
      </w:r>
      <w:r w:rsidR="00B16B6D" w:rsidRPr="00341418">
        <w:rPr>
          <w:sz w:val="24"/>
          <w:szCs w:val="24"/>
        </w:rPr>
        <w:t xml:space="preserve">ředitel školy může omezit poskytnutí informace, pokud se jedná o novou informaci, která vznikla při přípravě rozhodnutí; to platí jen do doby, kdy se příprava ukončí pravomocným rozhodnutím </w:t>
      </w:r>
    </w:p>
    <w:p w14:paraId="231780D4" w14:textId="77777777" w:rsidR="00B16B6D" w:rsidRPr="0053103D" w:rsidRDefault="00B16B6D">
      <w:pPr>
        <w:pStyle w:val="Prosttext2"/>
        <w:ind w:left="851" w:hanging="425"/>
        <w:rPr>
          <w:rFonts w:ascii="Times New Roman" w:hAnsi="Times New Roman"/>
          <w:sz w:val="24"/>
          <w:szCs w:val="24"/>
        </w:rPr>
      </w:pPr>
      <w:r w:rsidRPr="0053103D">
        <w:rPr>
          <w:rFonts w:ascii="Times New Roman" w:hAnsi="Times New Roman"/>
          <w:sz w:val="24"/>
          <w:szCs w:val="24"/>
        </w:rPr>
        <w:t xml:space="preserve"> </w:t>
      </w:r>
    </w:p>
    <w:p w14:paraId="57B611D1"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Omezení práva na informace znamená, že ředitel školy poskytne požadované informace včetně doprovodných informací po vyloučení uvedených informací. Odepřít poskytnutí vyloučené informace lze pouze po dobu, po kterou trvá důvod odepření.</w:t>
      </w:r>
    </w:p>
    <w:p w14:paraId="7ED65FBB" w14:textId="77777777" w:rsidR="00334950" w:rsidRPr="0053103D" w:rsidRDefault="00334950">
      <w:pPr>
        <w:pStyle w:val="Prosttext2"/>
        <w:rPr>
          <w:rFonts w:ascii="Times New Roman" w:hAnsi="Times New Roman"/>
          <w:sz w:val="24"/>
          <w:szCs w:val="24"/>
        </w:rPr>
      </w:pPr>
    </w:p>
    <w:p w14:paraId="01237CDA" w14:textId="77777777" w:rsidR="00A0441E" w:rsidRPr="000B7511" w:rsidRDefault="00A0441E" w:rsidP="00A0441E">
      <w:pPr>
        <w:jc w:val="both"/>
        <w:rPr>
          <w:sz w:val="32"/>
          <w:szCs w:val="24"/>
        </w:rPr>
      </w:pPr>
      <w:r w:rsidRPr="000B7511">
        <w:rPr>
          <w:sz w:val="24"/>
          <w:szCs w:val="24"/>
        </w:rPr>
        <w:t>Škola (a její zaměstnanci) ve smyslu evropského nařízení ke GDPR zachovává mlčenlivost a chrání před zneužitím data, údaje a osobní údaje a zaměstnanců školy, citlivé osobní údaje, informace o zdravotním stavu dětí, žáků a studentů a výsledky poradenské pomoci školského poradenského zařízení a školního poradenského pracoviště, shromažďuje pouze nezbytné údaje a osobní údaje, bezpečně je ukládá a chrání před neoprávněným přístupem, neposkytuje je subjektům, které na ně nemají zákonný nárok, nepotřebné údaje vyřazuje a dál nezpracovává.</w:t>
      </w:r>
    </w:p>
    <w:p w14:paraId="49796AAC" w14:textId="77777777" w:rsidR="00334950" w:rsidRPr="0053103D" w:rsidRDefault="00334950">
      <w:pPr>
        <w:pStyle w:val="Prosttext2"/>
        <w:rPr>
          <w:rFonts w:ascii="Times New Roman" w:hAnsi="Times New Roman"/>
          <w:sz w:val="24"/>
          <w:szCs w:val="24"/>
        </w:rPr>
      </w:pPr>
    </w:p>
    <w:p w14:paraId="51FE1A28" w14:textId="77777777" w:rsidR="00334950" w:rsidRPr="0053103D" w:rsidRDefault="00334950">
      <w:pPr>
        <w:pStyle w:val="Prosttext2"/>
        <w:rPr>
          <w:rFonts w:ascii="Times New Roman" w:hAnsi="Times New Roman"/>
          <w:sz w:val="24"/>
          <w:szCs w:val="24"/>
        </w:rPr>
      </w:pPr>
    </w:p>
    <w:p w14:paraId="1C3E5563" w14:textId="77777777" w:rsidR="00334950" w:rsidRPr="0053103D" w:rsidRDefault="00334950">
      <w:pPr>
        <w:pStyle w:val="Prosttext2"/>
        <w:rPr>
          <w:rFonts w:ascii="Times New Roman" w:hAnsi="Times New Roman"/>
          <w:sz w:val="24"/>
          <w:szCs w:val="24"/>
        </w:rPr>
      </w:pPr>
    </w:p>
    <w:p w14:paraId="1E5E7D2D" w14:textId="77777777" w:rsidR="00B16B6D" w:rsidRPr="0053103D" w:rsidRDefault="00B16B6D">
      <w:pPr>
        <w:pStyle w:val="Prosttext2"/>
        <w:rPr>
          <w:rFonts w:ascii="Times New Roman" w:hAnsi="Times New Roman"/>
          <w:b/>
          <w:sz w:val="24"/>
          <w:szCs w:val="24"/>
        </w:rPr>
      </w:pPr>
      <w:r w:rsidRPr="0053103D">
        <w:rPr>
          <w:rFonts w:ascii="Times New Roman" w:hAnsi="Times New Roman"/>
          <w:b/>
          <w:sz w:val="24"/>
          <w:szCs w:val="24"/>
        </w:rPr>
        <w:t xml:space="preserve"> 6. Vyřizování žádostí o poskytnutí informací</w:t>
      </w:r>
    </w:p>
    <w:p w14:paraId="29F4E265"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 </w:t>
      </w:r>
    </w:p>
    <w:p w14:paraId="329DF543"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Za přijímání a vyřizování žádostí o poskytnutí informací odpovídá </w:t>
      </w:r>
      <w:r w:rsidR="00334950" w:rsidRPr="0053103D">
        <w:rPr>
          <w:rFonts w:ascii="Times New Roman" w:hAnsi="Times New Roman"/>
          <w:sz w:val="24"/>
          <w:szCs w:val="24"/>
        </w:rPr>
        <w:t>pověřená osoba</w:t>
      </w:r>
      <w:r w:rsidRPr="0053103D">
        <w:rPr>
          <w:rFonts w:ascii="Times New Roman" w:hAnsi="Times New Roman"/>
          <w:sz w:val="24"/>
          <w:szCs w:val="24"/>
        </w:rPr>
        <w:t xml:space="preserve">. </w:t>
      </w:r>
    </w:p>
    <w:p w14:paraId="70D6EA7F" w14:textId="77777777" w:rsidR="00B16B6D" w:rsidRPr="0053103D" w:rsidRDefault="00B16B6D">
      <w:pPr>
        <w:pStyle w:val="Prosttext2"/>
        <w:rPr>
          <w:rFonts w:ascii="Times New Roman" w:hAnsi="Times New Roman"/>
          <w:sz w:val="24"/>
          <w:szCs w:val="24"/>
        </w:rPr>
      </w:pPr>
    </w:p>
    <w:p w14:paraId="7FEEFE3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Žádost o poskytnutí informace se podává ústně (osobně či telefonicky) nebo písemně (doručená poštou, osobně i jiným způsobem, faxem, elektronickou poštou nebo na jiném nosiči dat).</w:t>
      </w:r>
    </w:p>
    <w:p w14:paraId="0E9AD24E" w14:textId="77777777" w:rsidR="00B16B6D" w:rsidRPr="0053103D" w:rsidRDefault="00B16B6D">
      <w:pPr>
        <w:pStyle w:val="Prosttext2"/>
        <w:rPr>
          <w:rFonts w:ascii="Times New Roman" w:hAnsi="Times New Roman"/>
          <w:sz w:val="24"/>
          <w:szCs w:val="24"/>
        </w:rPr>
      </w:pPr>
    </w:p>
    <w:p w14:paraId="6482C3D7" w14:textId="7B4607D9"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Pokud žádost o poskytnutí informace směřuje k poskytnutí zveřejněné informace, může ředitel místo požadované informace sdělit jen údaje umožňující vyhledání a získání zveřejněné informace. </w:t>
      </w:r>
    </w:p>
    <w:p w14:paraId="079FF037"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V případě ústní žádosti tak učiní neprodleně, v případě písemné žádosti nejpozději do 7 dnů ode dne doručení žádosti. Pokud žadatel trvá na přímém poskytnutí informace, musí mu být poskytnuta. </w:t>
      </w:r>
    </w:p>
    <w:p w14:paraId="1DCF310B" w14:textId="77777777" w:rsidR="00B16B6D" w:rsidRPr="0053103D" w:rsidRDefault="00B16B6D">
      <w:pPr>
        <w:pStyle w:val="Prosttext2"/>
        <w:rPr>
          <w:rFonts w:ascii="Times New Roman" w:hAnsi="Times New Roman"/>
          <w:sz w:val="24"/>
          <w:szCs w:val="24"/>
        </w:rPr>
      </w:pPr>
    </w:p>
    <w:p w14:paraId="30993C47"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Není-li žádost vyřízena ústně, poskytne se požadovaná informace písemně, nahlédnutím do spisu (včetně možnosti pořízení kopie) nebo na paměťových mediích.</w:t>
      </w:r>
    </w:p>
    <w:p w14:paraId="01AA3C00" w14:textId="77777777" w:rsidR="00B16B6D" w:rsidRPr="0053103D" w:rsidRDefault="00B16B6D">
      <w:pPr>
        <w:pStyle w:val="Prosttext2"/>
        <w:rPr>
          <w:rFonts w:ascii="Times New Roman" w:hAnsi="Times New Roman"/>
          <w:sz w:val="24"/>
          <w:szCs w:val="24"/>
        </w:rPr>
      </w:pPr>
    </w:p>
    <w:p w14:paraId="7ACC750F"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6.1 Ústní žádost</w:t>
      </w:r>
    </w:p>
    <w:p w14:paraId="10B3AEF9" w14:textId="77777777" w:rsidR="00B16B6D" w:rsidRPr="0053103D" w:rsidRDefault="00B16B6D">
      <w:pPr>
        <w:pStyle w:val="Prosttext2"/>
        <w:rPr>
          <w:rFonts w:ascii="Times New Roman" w:hAnsi="Times New Roman"/>
          <w:sz w:val="24"/>
          <w:szCs w:val="24"/>
        </w:rPr>
      </w:pPr>
    </w:p>
    <w:p w14:paraId="584C4279"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Ústní žádost lze vyřídit ústně jen s výslovným souhlasem žadatele. Pokud žadatel trvá na písemném vyřízení, vyzve jej ředitel školy k podání žádosti v písemné formě. </w:t>
      </w:r>
    </w:p>
    <w:p w14:paraId="009F08C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 </w:t>
      </w:r>
    </w:p>
    <w:p w14:paraId="701FA40F"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6.2 Písemná žádost</w:t>
      </w:r>
    </w:p>
    <w:p w14:paraId="08E5CC63" w14:textId="77777777" w:rsidR="00B16B6D" w:rsidRPr="0053103D" w:rsidRDefault="00B16B6D">
      <w:pPr>
        <w:pStyle w:val="Prosttext2"/>
        <w:rPr>
          <w:rFonts w:ascii="Times New Roman" w:hAnsi="Times New Roman"/>
          <w:sz w:val="24"/>
          <w:szCs w:val="24"/>
        </w:rPr>
      </w:pPr>
    </w:p>
    <w:p w14:paraId="72DEB76C"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Žádost</w:t>
      </w:r>
      <w:r w:rsidR="00334950" w:rsidRPr="0053103D">
        <w:rPr>
          <w:rFonts w:ascii="Times New Roman" w:hAnsi="Times New Roman"/>
          <w:sz w:val="24"/>
          <w:szCs w:val="24"/>
        </w:rPr>
        <w:t>i</w:t>
      </w:r>
      <w:r w:rsidRPr="0053103D">
        <w:rPr>
          <w:rFonts w:ascii="Times New Roman" w:hAnsi="Times New Roman"/>
          <w:sz w:val="24"/>
          <w:szCs w:val="24"/>
        </w:rPr>
        <w:t xml:space="preserve"> o poskytnutí informací </w:t>
      </w:r>
      <w:r w:rsidR="00334950" w:rsidRPr="0053103D">
        <w:rPr>
          <w:rFonts w:ascii="Times New Roman" w:hAnsi="Times New Roman"/>
          <w:sz w:val="24"/>
          <w:szCs w:val="24"/>
        </w:rPr>
        <w:t xml:space="preserve">podané jakoukoli formou jsou přijaty a zaevidovány podatelnou školy. </w:t>
      </w:r>
      <w:r w:rsidRPr="0053103D">
        <w:rPr>
          <w:rFonts w:ascii="Times New Roman" w:hAnsi="Times New Roman"/>
          <w:sz w:val="24"/>
          <w:szCs w:val="24"/>
        </w:rPr>
        <w:t>Žádost o poskytnutí již zveřejněné informace (například ve výroční zprávě ředitele školy) se zpravidla vyřídí poskytnutím údajů o zveřejnění.</w:t>
      </w:r>
      <w:r w:rsidR="00334950" w:rsidRPr="0053103D">
        <w:rPr>
          <w:rFonts w:ascii="Times New Roman" w:hAnsi="Times New Roman"/>
          <w:sz w:val="24"/>
          <w:szCs w:val="24"/>
        </w:rPr>
        <w:t xml:space="preserve"> </w:t>
      </w:r>
      <w:r w:rsidRPr="0053103D">
        <w:rPr>
          <w:rFonts w:ascii="Times New Roman" w:hAnsi="Times New Roman"/>
          <w:sz w:val="24"/>
          <w:szCs w:val="24"/>
        </w:rPr>
        <w:t xml:space="preserve">Pokud není ze žádosti zřejmé, že </w:t>
      </w:r>
      <w:r w:rsidR="00334950" w:rsidRPr="0053103D">
        <w:rPr>
          <w:rFonts w:ascii="Times New Roman" w:hAnsi="Times New Roman"/>
          <w:sz w:val="24"/>
          <w:szCs w:val="24"/>
        </w:rPr>
        <w:t xml:space="preserve">je určena škole jako povinnému subjektu </w:t>
      </w:r>
      <w:r w:rsidRPr="0053103D">
        <w:rPr>
          <w:rFonts w:ascii="Times New Roman" w:hAnsi="Times New Roman"/>
          <w:sz w:val="24"/>
          <w:szCs w:val="24"/>
        </w:rPr>
        <w:t>nebo není zřejmé, kdo žádost podal, pověřený pracovník ji bez dalšího odloží.</w:t>
      </w:r>
    </w:p>
    <w:p w14:paraId="652F92AF" w14:textId="77777777" w:rsidR="00B16B6D" w:rsidRPr="0053103D" w:rsidRDefault="00B16B6D">
      <w:pPr>
        <w:pStyle w:val="Prosttext2"/>
        <w:rPr>
          <w:rFonts w:ascii="Times New Roman" w:hAnsi="Times New Roman"/>
          <w:sz w:val="24"/>
          <w:szCs w:val="24"/>
        </w:rPr>
      </w:pPr>
    </w:p>
    <w:p w14:paraId="6D1B2581"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Pokud je žádost nesrozumitelná, není zřejmé, jaká informace je požadována nebo je formulována příliš obecně, ředitel vyzve žadatele ve lhůtě do sedmi dnů ode dne doručení žádosti, aby žádost upřesnil. Neupřesní-li žadatel žádost do 30 dnů ode dne doručení výzvy, rozhodne </w:t>
      </w:r>
      <w:r w:rsidR="00334950" w:rsidRPr="0053103D">
        <w:rPr>
          <w:rFonts w:ascii="Times New Roman" w:hAnsi="Times New Roman"/>
          <w:sz w:val="24"/>
          <w:szCs w:val="24"/>
        </w:rPr>
        <w:t>pověřená osoba</w:t>
      </w:r>
      <w:r w:rsidRPr="0053103D">
        <w:rPr>
          <w:rFonts w:ascii="Times New Roman" w:hAnsi="Times New Roman"/>
          <w:sz w:val="24"/>
          <w:szCs w:val="24"/>
        </w:rPr>
        <w:t xml:space="preserve"> o odmítnutí žádosti. </w:t>
      </w:r>
    </w:p>
    <w:p w14:paraId="457AAF36" w14:textId="77777777" w:rsidR="00B16B6D" w:rsidRPr="0053103D" w:rsidRDefault="00B16B6D">
      <w:pPr>
        <w:pStyle w:val="Prosttext2"/>
        <w:rPr>
          <w:rFonts w:ascii="Times New Roman" w:hAnsi="Times New Roman"/>
          <w:sz w:val="24"/>
          <w:szCs w:val="24"/>
        </w:rPr>
      </w:pPr>
    </w:p>
    <w:p w14:paraId="0EA0937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lastRenderedPageBreak/>
        <w:t>Pokud je požadovaná informace mimo působnost ředitele školy žádost se odloží a odložení žádosti a jeho důvod sdělí do tří dnů žadateli. Ředitel školy nemá za povinnost postoupit žádost příslušnému orgánu.</w:t>
      </w:r>
    </w:p>
    <w:p w14:paraId="41453450" w14:textId="77777777" w:rsidR="00B16B6D" w:rsidRPr="0053103D" w:rsidRDefault="00B16B6D">
      <w:pPr>
        <w:pStyle w:val="Prosttext2"/>
        <w:rPr>
          <w:rFonts w:ascii="Times New Roman" w:hAnsi="Times New Roman"/>
          <w:sz w:val="24"/>
          <w:szCs w:val="24"/>
        </w:rPr>
      </w:pPr>
    </w:p>
    <w:p w14:paraId="16F4A7DF"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Ředitel poskytne žadateli informaci nejpozději do 15 dnů ode dne doručení žádosti, případně ode dne upřesnění žádosti. O formě, ve které bude informace poskytnuta, rozhoduje ředitel.</w:t>
      </w:r>
    </w:p>
    <w:p w14:paraId="42D8E270" w14:textId="77777777" w:rsidR="00B16B6D" w:rsidRPr="0053103D" w:rsidRDefault="00B16B6D">
      <w:pPr>
        <w:pStyle w:val="Prosttext2"/>
        <w:rPr>
          <w:rFonts w:ascii="Times New Roman" w:hAnsi="Times New Roman"/>
          <w:sz w:val="24"/>
          <w:szCs w:val="24"/>
        </w:rPr>
      </w:pPr>
    </w:p>
    <w:p w14:paraId="1573C705" w14:textId="48A7F8F5"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Lhůtu 15 dnů může ředitel prodloužit nejvýše o deset dní pouze z následujících důvodů:</w:t>
      </w:r>
    </w:p>
    <w:p w14:paraId="15A6C69D"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jedná-li se o vyhledání a sběr objemného množství oddělených a odlišných informací požadovaných v jedné žádosti,</w:t>
      </w:r>
    </w:p>
    <w:p w14:paraId="3A1E2690"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xml:space="preserve">- je-li pro poskytnutí informace nezbytná konzultace s jiným orgánem státní správy. </w:t>
      </w:r>
    </w:p>
    <w:p w14:paraId="31BA3EA0" w14:textId="77777777" w:rsidR="00B16B6D" w:rsidRPr="0053103D" w:rsidRDefault="00B16B6D">
      <w:pPr>
        <w:pStyle w:val="Prosttext2"/>
        <w:rPr>
          <w:rFonts w:ascii="Times New Roman" w:hAnsi="Times New Roman"/>
          <w:sz w:val="24"/>
          <w:szCs w:val="24"/>
        </w:rPr>
      </w:pPr>
    </w:p>
    <w:p w14:paraId="5101519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Ředitel školy je povinen písemně informovat žadatele o prodloužení lhůty a důvodech prodloužení, a to ještě před uplynutím lhůty 15 dnů.</w:t>
      </w:r>
    </w:p>
    <w:p w14:paraId="3AA338E3" w14:textId="77777777" w:rsidR="00B16B6D" w:rsidRPr="0053103D" w:rsidRDefault="00B16B6D">
      <w:pPr>
        <w:pStyle w:val="Prosttext2"/>
        <w:rPr>
          <w:rFonts w:ascii="Times New Roman" w:hAnsi="Times New Roman"/>
          <w:sz w:val="24"/>
          <w:szCs w:val="24"/>
        </w:rPr>
      </w:pPr>
    </w:p>
    <w:p w14:paraId="22CA370E"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Pokud ředitel školy odmítne zcela nebo zčásti poskytnout žadateli informace, vydá o tom ve lhůtě 15 dnů, případně v řádně prodloužené lhůtě rozhodnutí. Rozhodnutí se nevydává v případě odložení věci.</w:t>
      </w:r>
    </w:p>
    <w:p w14:paraId="42AEDEB7" w14:textId="77777777" w:rsidR="00B16B6D" w:rsidRPr="0053103D" w:rsidRDefault="00B16B6D">
      <w:pPr>
        <w:pStyle w:val="Prosttext2"/>
        <w:rPr>
          <w:rFonts w:ascii="Times New Roman" w:hAnsi="Times New Roman"/>
          <w:sz w:val="24"/>
          <w:szCs w:val="24"/>
        </w:rPr>
      </w:pPr>
    </w:p>
    <w:p w14:paraId="49A2E906" w14:textId="6F06A2D9"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Rozhodnutí je správním rozhodnutím ve smyslu zákona a musí obsahovat následující náležitosti:</w:t>
      </w:r>
    </w:p>
    <w:p w14:paraId="09D25D28"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název a sídlo školy,</w:t>
      </w:r>
    </w:p>
    <w:p w14:paraId="664C7011"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číslo jednací a datum vydání rozhodnutí,</w:t>
      </w:r>
    </w:p>
    <w:p w14:paraId="1D742048"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označení žadatele o informaci (jméno a příjmení fyzické osoby, název a sídlo právnické osoby),</w:t>
      </w:r>
    </w:p>
    <w:p w14:paraId="0B073769"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výrok, který obsahuje samotné rozhodnutí o odmítnutí poskytnutí informace požadované žadatelem,</w:t>
      </w:r>
    </w:p>
    <w:p w14:paraId="2EE57509"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xml:space="preserve">- odůvodnění, které obsahuje důvod odmítnutí poskytnutí informace, včetně každého omezení práva na informace, s uvedením ustanovení příslušných právních předpisů, </w:t>
      </w:r>
    </w:p>
    <w:p w14:paraId="33C7B575"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poučení o odvolání, které obsahuje poučení o místu, formě  a době podání odvolání,</w:t>
      </w:r>
    </w:p>
    <w:p w14:paraId="0F892585"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vlastnoruční podpis ředitele školy s uvedením jména, příjmení a funkce,</w:t>
      </w:r>
    </w:p>
    <w:p w14:paraId="1B7114E5"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jméno, příjmení a funkce pověřeného pracovníka.</w:t>
      </w:r>
    </w:p>
    <w:p w14:paraId="5C3B43CC" w14:textId="77777777" w:rsidR="00B16B6D" w:rsidRPr="0053103D" w:rsidRDefault="00B16B6D">
      <w:pPr>
        <w:pStyle w:val="Prosttext2"/>
        <w:rPr>
          <w:rFonts w:ascii="Times New Roman" w:hAnsi="Times New Roman"/>
          <w:sz w:val="24"/>
          <w:szCs w:val="24"/>
        </w:rPr>
      </w:pPr>
    </w:p>
    <w:p w14:paraId="68A4C23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Rozhodnutí se doručí do vlastních rukou žadatele.</w:t>
      </w:r>
    </w:p>
    <w:p w14:paraId="13BAF73F" w14:textId="77777777" w:rsidR="00B16B6D" w:rsidRPr="0053103D" w:rsidRDefault="00B16B6D">
      <w:pPr>
        <w:pStyle w:val="Prosttext2"/>
        <w:rPr>
          <w:rFonts w:ascii="Times New Roman" w:hAnsi="Times New Roman"/>
          <w:sz w:val="24"/>
          <w:szCs w:val="24"/>
        </w:rPr>
      </w:pPr>
    </w:p>
    <w:p w14:paraId="06ABE1C4"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Pokud žadatel žádá o poskytnutí více informací, z nichž některé jsou vyloučeny, škola přípustné informace poskytne a souběžně rozhodne o odepření vyloučených informací.</w:t>
      </w:r>
    </w:p>
    <w:p w14:paraId="0B00C05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 </w:t>
      </w:r>
    </w:p>
    <w:p w14:paraId="36DED265"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Ředitel vede evidenci písemných žádostí o poskytnutí informace. Evidence žádostí obsahuje:</w:t>
      </w:r>
    </w:p>
    <w:p w14:paraId="1D3A46E8" w14:textId="6CA2427C"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datum doručení žádosti, věc, číslo jednací,</w:t>
      </w:r>
    </w:p>
    <w:p w14:paraId="5FBF006E"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jméno, příjmení žadatele (název a sídlo), spojení na žadatele,</w:t>
      </w:r>
    </w:p>
    <w:p w14:paraId="3D80671C"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způsob, jakým bylo ve věci postupováno a jak byla žádost vyřízena,</w:t>
      </w:r>
    </w:p>
    <w:p w14:paraId="02006D46"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datum vyřízení žádosti.</w:t>
      </w:r>
    </w:p>
    <w:p w14:paraId="656CD092" w14:textId="77777777" w:rsidR="00B16B6D" w:rsidRPr="0053103D" w:rsidRDefault="00B16B6D">
      <w:pPr>
        <w:pStyle w:val="Prosttext2"/>
        <w:ind w:left="284"/>
        <w:rPr>
          <w:rFonts w:ascii="Times New Roman" w:hAnsi="Times New Roman"/>
          <w:sz w:val="24"/>
          <w:szCs w:val="24"/>
        </w:rPr>
      </w:pPr>
    </w:p>
    <w:p w14:paraId="1A8A6F73" w14:textId="77777777" w:rsidR="00B16B6D" w:rsidRPr="0053103D" w:rsidRDefault="00B16B6D">
      <w:pPr>
        <w:pStyle w:val="Prosttext2"/>
        <w:rPr>
          <w:rFonts w:ascii="Times New Roman" w:hAnsi="Times New Roman"/>
          <w:sz w:val="24"/>
          <w:szCs w:val="24"/>
        </w:rPr>
      </w:pPr>
    </w:p>
    <w:p w14:paraId="4BE2434D" w14:textId="77777777" w:rsidR="00B16B6D" w:rsidRPr="0053103D" w:rsidRDefault="00B16B6D">
      <w:pPr>
        <w:pStyle w:val="Prosttext2"/>
        <w:rPr>
          <w:rFonts w:ascii="Times New Roman" w:hAnsi="Times New Roman"/>
          <w:sz w:val="24"/>
          <w:szCs w:val="24"/>
        </w:rPr>
      </w:pPr>
    </w:p>
    <w:p w14:paraId="423CC77A" w14:textId="77777777" w:rsidR="00B16B6D" w:rsidRPr="0053103D" w:rsidRDefault="00334950">
      <w:pPr>
        <w:pStyle w:val="Prosttext2"/>
        <w:rPr>
          <w:rFonts w:ascii="Times New Roman" w:hAnsi="Times New Roman"/>
          <w:b/>
          <w:sz w:val="24"/>
          <w:szCs w:val="24"/>
        </w:rPr>
      </w:pPr>
      <w:r w:rsidRPr="0053103D">
        <w:rPr>
          <w:rFonts w:ascii="Times New Roman" w:hAnsi="Times New Roman"/>
          <w:b/>
          <w:sz w:val="24"/>
          <w:szCs w:val="24"/>
        </w:rPr>
        <w:t>7</w:t>
      </w:r>
      <w:r w:rsidR="00B16B6D" w:rsidRPr="0053103D">
        <w:rPr>
          <w:rFonts w:ascii="Times New Roman" w:hAnsi="Times New Roman"/>
          <w:b/>
          <w:sz w:val="24"/>
          <w:szCs w:val="24"/>
        </w:rPr>
        <w:t>.Úhrada nákladů a výroční zpráva</w:t>
      </w:r>
    </w:p>
    <w:p w14:paraId="30BD5961" w14:textId="77777777" w:rsidR="00B16B6D" w:rsidRPr="0053103D" w:rsidRDefault="00B16B6D">
      <w:pPr>
        <w:pStyle w:val="Prosttext2"/>
        <w:rPr>
          <w:rFonts w:ascii="Times New Roman" w:hAnsi="Times New Roman"/>
          <w:sz w:val="24"/>
          <w:szCs w:val="24"/>
        </w:rPr>
      </w:pPr>
    </w:p>
    <w:p w14:paraId="6B1AB1B5"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Ředitel školy bude požadovat úhradu skutečných nákladů spojených s vyhledáváním informací, pořízením kopií, opatřením technických nosičů dat a s odesláním informací žadateli. Žadateli na jeho žádost potvrdí předpokládanou výši úhrady nákladů. Tento pokyn se nevztahuje na zákonné zástupce žáků, kteří požadují informace o škole (vzdělávací program, učební plány, koncepce školy, organizační struktura) a o výsledcích žáků ve výchovně vzdělávacím procesu. </w:t>
      </w:r>
    </w:p>
    <w:p w14:paraId="7A2053ED" w14:textId="77777777" w:rsidR="00B16B6D" w:rsidRPr="0053103D" w:rsidRDefault="00B16B6D">
      <w:pPr>
        <w:pStyle w:val="Prosttext2"/>
        <w:rPr>
          <w:rFonts w:ascii="Times New Roman" w:hAnsi="Times New Roman"/>
          <w:sz w:val="24"/>
          <w:szCs w:val="24"/>
        </w:rPr>
      </w:pPr>
    </w:p>
    <w:p w14:paraId="4540AFF2" w14:textId="77777777" w:rsidR="00334950" w:rsidRPr="0053103D" w:rsidRDefault="00B16B6D">
      <w:pPr>
        <w:pStyle w:val="Prosttext2"/>
        <w:rPr>
          <w:rFonts w:ascii="Times New Roman" w:hAnsi="Times New Roman"/>
          <w:sz w:val="24"/>
          <w:szCs w:val="24"/>
        </w:rPr>
      </w:pPr>
      <w:r w:rsidRPr="0053103D">
        <w:rPr>
          <w:rFonts w:ascii="Times New Roman" w:hAnsi="Times New Roman"/>
          <w:sz w:val="24"/>
          <w:szCs w:val="24"/>
        </w:rPr>
        <w:lastRenderedPageBreak/>
        <w:t xml:space="preserve">Ředitel školy vždy do </w:t>
      </w:r>
      <w:r w:rsidR="00334950" w:rsidRPr="0053103D">
        <w:rPr>
          <w:rFonts w:ascii="Times New Roman" w:hAnsi="Times New Roman"/>
          <w:sz w:val="24"/>
          <w:szCs w:val="24"/>
        </w:rPr>
        <w:t>konce ledna</w:t>
      </w:r>
      <w:r w:rsidRPr="0053103D">
        <w:rPr>
          <w:rFonts w:ascii="Times New Roman" w:hAnsi="Times New Roman"/>
          <w:sz w:val="24"/>
          <w:szCs w:val="24"/>
        </w:rPr>
        <w:t xml:space="preserve"> zveřejní výroční zprávu za předcházející kalendářní rok o své činnosti v oblasti poskytování informací. </w:t>
      </w:r>
    </w:p>
    <w:p w14:paraId="5DAAB2B3" w14:textId="77777777" w:rsidR="00334950" w:rsidRPr="0053103D" w:rsidRDefault="00334950">
      <w:pPr>
        <w:pStyle w:val="Prosttext2"/>
        <w:rPr>
          <w:rFonts w:ascii="Times New Roman" w:hAnsi="Times New Roman"/>
          <w:sz w:val="24"/>
          <w:szCs w:val="24"/>
        </w:rPr>
      </w:pPr>
    </w:p>
    <w:p w14:paraId="78966A6B" w14:textId="77777777" w:rsidR="00334950" w:rsidRPr="0053103D" w:rsidRDefault="00334950">
      <w:pPr>
        <w:pStyle w:val="Prosttext2"/>
        <w:rPr>
          <w:rFonts w:ascii="Times New Roman" w:hAnsi="Times New Roman"/>
          <w:sz w:val="24"/>
          <w:szCs w:val="24"/>
        </w:rPr>
      </w:pPr>
    </w:p>
    <w:p w14:paraId="3D7D9291" w14:textId="77777777" w:rsidR="00334950" w:rsidRPr="0053103D" w:rsidRDefault="00334950">
      <w:pPr>
        <w:pStyle w:val="Prosttext2"/>
        <w:rPr>
          <w:rFonts w:ascii="Times New Roman" w:hAnsi="Times New Roman"/>
          <w:sz w:val="24"/>
          <w:szCs w:val="24"/>
        </w:rPr>
      </w:pPr>
    </w:p>
    <w:p w14:paraId="156C9CB8" w14:textId="77777777" w:rsidR="00334950" w:rsidRPr="0053103D" w:rsidRDefault="00334950" w:rsidP="00334950">
      <w:pPr>
        <w:pStyle w:val="Nadpis1"/>
        <w:rPr>
          <w:szCs w:val="24"/>
        </w:rPr>
      </w:pPr>
      <w:r w:rsidRPr="0053103D">
        <w:rPr>
          <w:szCs w:val="24"/>
        </w:rPr>
        <w:t>8. Sazebník úhrad za poskytování informací</w:t>
      </w:r>
    </w:p>
    <w:p w14:paraId="02C502BC" w14:textId="77777777" w:rsidR="00334950" w:rsidRPr="0053103D" w:rsidRDefault="00334950" w:rsidP="00334950">
      <w:pPr>
        <w:rPr>
          <w:sz w:val="24"/>
          <w:szCs w:val="24"/>
        </w:rPr>
      </w:pPr>
    </w:p>
    <w:p w14:paraId="5B068923" w14:textId="77777777" w:rsidR="00334950" w:rsidRPr="0053103D" w:rsidRDefault="00334950" w:rsidP="00334950">
      <w:pPr>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3969"/>
        <w:gridCol w:w="2303"/>
        <w:gridCol w:w="2303"/>
      </w:tblGrid>
      <w:tr w:rsidR="00334950" w:rsidRPr="0053103D" w14:paraId="71CFE253" w14:textId="77777777">
        <w:tc>
          <w:tcPr>
            <w:tcW w:w="637" w:type="dxa"/>
          </w:tcPr>
          <w:p w14:paraId="24C7EF51" w14:textId="77777777" w:rsidR="00334950" w:rsidRPr="0053103D" w:rsidRDefault="00334950" w:rsidP="00B16B6D">
            <w:pPr>
              <w:rPr>
                <w:sz w:val="24"/>
                <w:szCs w:val="24"/>
              </w:rPr>
            </w:pPr>
          </w:p>
        </w:tc>
        <w:tc>
          <w:tcPr>
            <w:tcW w:w="3969" w:type="dxa"/>
          </w:tcPr>
          <w:p w14:paraId="2534BA9D" w14:textId="77777777" w:rsidR="00334950" w:rsidRPr="0053103D" w:rsidRDefault="00334950" w:rsidP="00B16B6D">
            <w:pPr>
              <w:rPr>
                <w:sz w:val="24"/>
                <w:szCs w:val="24"/>
              </w:rPr>
            </w:pPr>
            <w:r w:rsidRPr="0053103D">
              <w:rPr>
                <w:sz w:val="24"/>
                <w:szCs w:val="24"/>
              </w:rPr>
              <w:t>Poskytování informací</w:t>
            </w:r>
          </w:p>
        </w:tc>
        <w:tc>
          <w:tcPr>
            <w:tcW w:w="2303" w:type="dxa"/>
          </w:tcPr>
          <w:p w14:paraId="72E7D7BF" w14:textId="77777777" w:rsidR="00334950" w:rsidRPr="0053103D" w:rsidRDefault="00334950" w:rsidP="00B16B6D">
            <w:pPr>
              <w:rPr>
                <w:sz w:val="24"/>
                <w:szCs w:val="24"/>
              </w:rPr>
            </w:pPr>
            <w:r w:rsidRPr="0053103D">
              <w:rPr>
                <w:sz w:val="24"/>
                <w:szCs w:val="24"/>
              </w:rPr>
              <w:t>Poznámka</w:t>
            </w:r>
          </w:p>
        </w:tc>
        <w:tc>
          <w:tcPr>
            <w:tcW w:w="2303" w:type="dxa"/>
          </w:tcPr>
          <w:p w14:paraId="434CBBDD" w14:textId="77777777" w:rsidR="00334950" w:rsidRPr="0053103D" w:rsidRDefault="00334950" w:rsidP="00B16B6D">
            <w:pPr>
              <w:rPr>
                <w:sz w:val="24"/>
                <w:szCs w:val="24"/>
              </w:rPr>
            </w:pPr>
            <w:r w:rsidRPr="0053103D">
              <w:rPr>
                <w:sz w:val="24"/>
                <w:szCs w:val="24"/>
              </w:rPr>
              <w:t>Kč</w:t>
            </w:r>
          </w:p>
        </w:tc>
      </w:tr>
      <w:tr w:rsidR="00334950" w:rsidRPr="0053103D" w14:paraId="0D585407" w14:textId="77777777">
        <w:tc>
          <w:tcPr>
            <w:tcW w:w="637" w:type="dxa"/>
          </w:tcPr>
          <w:p w14:paraId="4F2A9093" w14:textId="77777777" w:rsidR="00334950" w:rsidRPr="0053103D" w:rsidRDefault="00334950" w:rsidP="00B16B6D">
            <w:pPr>
              <w:rPr>
                <w:sz w:val="24"/>
                <w:szCs w:val="24"/>
              </w:rPr>
            </w:pPr>
            <w:r w:rsidRPr="0053103D">
              <w:rPr>
                <w:sz w:val="24"/>
                <w:szCs w:val="24"/>
              </w:rPr>
              <w:t>1.</w:t>
            </w:r>
          </w:p>
        </w:tc>
        <w:tc>
          <w:tcPr>
            <w:tcW w:w="3969" w:type="dxa"/>
          </w:tcPr>
          <w:p w14:paraId="2EF92C26" w14:textId="77777777" w:rsidR="00334950" w:rsidRPr="0053103D" w:rsidRDefault="00334950" w:rsidP="00B16B6D">
            <w:pPr>
              <w:rPr>
                <w:sz w:val="24"/>
                <w:szCs w:val="24"/>
              </w:rPr>
            </w:pPr>
            <w:r w:rsidRPr="0053103D">
              <w:rPr>
                <w:sz w:val="24"/>
                <w:szCs w:val="24"/>
              </w:rPr>
              <w:t>Kopírování na kopírovacích strojích</w:t>
            </w:r>
          </w:p>
        </w:tc>
        <w:tc>
          <w:tcPr>
            <w:tcW w:w="2303" w:type="dxa"/>
          </w:tcPr>
          <w:p w14:paraId="281F71FE" w14:textId="77777777" w:rsidR="00334950" w:rsidRPr="0053103D" w:rsidRDefault="00334950" w:rsidP="00B16B6D">
            <w:pPr>
              <w:rPr>
                <w:sz w:val="24"/>
                <w:szCs w:val="24"/>
              </w:rPr>
            </w:pPr>
            <w:r w:rsidRPr="0053103D">
              <w:rPr>
                <w:sz w:val="24"/>
                <w:szCs w:val="24"/>
              </w:rPr>
              <w:t>A4 jednostranné</w:t>
            </w:r>
          </w:p>
        </w:tc>
        <w:tc>
          <w:tcPr>
            <w:tcW w:w="2303" w:type="dxa"/>
          </w:tcPr>
          <w:p w14:paraId="5964DBFD" w14:textId="28CE0193" w:rsidR="00334950" w:rsidRPr="0053103D" w:rsidRDefault="002217E1" w:rsidP="00B16B6D">
            <w:pPr>
              <w:rPr>
                <w:sz w:val="24"/>
                <w:szCs w:val="24"/>
              </w:rPr>
            </w:pPr>
            <w:r>
              <w:rPr>
                <w:sz w:val="24"/>
                <w:szCs w:val="24"/>
              </w:rPr>
              <w:t>10</w:t>
            </w:r>
          </w:p>
        </w:tc>
      </w:tr>
      <w:tr w:rsidR="00334950" w:rsidRPr="0053103D" w14:paraId="6230022A" w14:textId="77777777">
        <w:tc>
          <w:tcPr>
            <w:tcW w:w="637" w:type="dxa"/>
          </w:tcPr>
          <w:p w14:paraId="109C3F3A" w14:textId="77777777" w:rsidR="00334950" w:rsidRPr="0053103D" w:rsidRDefault="00334950" w:rsidP="00B16B6D">
            <w:pPr>
              <w:rPr>
                <w:sz w:val="24"/>
                <w:szCs w:val="24"/>
              </w:rPr>
            </w:pPr>
          </w:p>
        </w:tc>
        <w:tc>
          <w:tcPr>
            <w:tcW w:w="3969" w:type="dxa"/>
          </w:tcPr>
          <w:p w14:paraId="55324DC4" w14:textId="77777777" w:rsidR="00334950" w:rsidRPr="0053103D" w:rsidRDefault="00334950" w:rsidP="00B16B6D">
            <w:pPr>
              <w:rPr>
                <w:sz w:val="24"/>
                <w:szCs w:val="24"/>
              </w:rPr>
            </w:pPr>
          </w:p>
        </w:tc>
        <w:tc>
          <w:tcPr>
            <w:tcW w:w="2303" w:type="dxa"/>
          </w:tcPr>
          <w:p w14:paraId="05DE2CCD" w14:textId="380133BB" w:rsidR="00334950" w:rsidRPr="0053103D" w:rsidRDefault="00334950" w:rsidP="00B16B6D">
            <w:pPr>
              <w:rPr>
                <w:sz w:val="24"/>
                <w:szCs w:val="24"/>
              </w:rPr>
            </w:pPr>
          </w:p>
        </w:tc>
        <w:tc>
          <w:tcPr>
            <w:tcW w:w="2303" w:type="dxa"/>
          </w:tcPr>
          <w:p w14:paraId="37696AB9" w14:textId="40527FE4" w:rsidR="00334950" w:rsidRPr="0053103D" w:rsidRDefault="00334950" w:rsidP="00B16B6D">
            <w:pPr>
              <w:rPr>
                <w:sz w:val="24"/>
                <w:szCs w:val="24"/>
              </w:rPr>
            </w:pPr>
          </w:p>
        </w:tc>
      </w:tr>
      <w:tr w:rsidR="00334950" w:rsidRPr="0053103D" w14:paraId="28D264C5" w14:textId="77777777">
        <w:tc>
          <w:tcPr>
            <w:tcW w:w="637" w:type="dxa"/>
          </w:tcPr>
          <w:p w14:paraId="66CFDF9F" w14:textId="77777777" w:rsidR="00334950" w:rsidRPr="0053103D" w:rsidRDefault="00334950" w:rsidP="00B16B6D">
            <w:pPr>
              <w:rPr>
                <w:sz w:val="24"/>
                <w:szCs w:val="24"/>
              </w:rPr>
            </w:pPr>
            <w:r w:rsidRPr="0053103D">
              <w:rPr>
                <w:sz w:val="24"/>
                <w:szCs w:val="24"/>
              </w:rPr>
              <w:t>2.</w:t>
            </w:r>
          </w:p>
        </w:tc>
        <w:tc>
          <w:tcPr>
            <w:tcW w:w="3969" w:type="dxa"/>
          </w:tcPr>
          <w:p w14:paraId="4FC2B2D9" w14:textId="77777777" w:rsidR="00334950" w:rsidRPr="0053103D" w:rsidRDefault="00334950" w:rsidP="00B16B6D">
            <w:pPr>
              <w:rPr>
                <w:sz w:val="24"/>
                <w:szCs w:val="24"/>
              </w:rPr>
            </w:pPr>
            <w:r w:rsidRPr="0053103D">
              <w:rPr>
                <w:sz w:val="24"/>
                <w:szCs w:val="24"/>
              </w:rPr>
              <w:t xml:space="preserve">Tisk </w:t>
            </w:r>
          </w:p>
        </w:tc>
        <w:tc>
          <w:tcPr>
            <w:tcW w:w="2303" w:type="dxa"/>
          </w:tcPr>
          <w:p w14:paraId="7B5411BC" w14:textId="77777777" w:rsidR="00334950" w:rsidRPr="0053103D" w:rsidRDefault="00334950" w:rsidP="00B16B6D">
            <w:pPr>
              <w:rPr>
                <w:sz w:val="24"/>
                <w:szCs w:val="24"/>
              </w:rPr>
            </w:pPr>
            <w:r w:rsidRPr="0053103D">
              <w:rPr>
                <w:sz w:val="24"/>
                <w:szCs w:val="24"/>
              </w:rPr>
              <w:t>A4 černobílé</w:t>
            </w:r>
          </w:p>
        </w:tc>
        <w:tc>
          <w:tcPr>
            <w:tcW w:w="2303" w:type="dxa"/>
          </w:tcPr>
          <w:p w14:paraId="63395082" w14:textId="3A9D0B4A" w:rsidR="00334950" w:rsidRPr="0053103D" w:rsidRDefault="002217E1" w:rsidP="00B16B6D">
            <w:pPr>
              <w:rPr>
                <w:sz w:val="24"/>
                <w:szCs w:val="24"/>
              </w:rPr>
            </w:pPr>
            <w:r>
              <w:rPr>
                <w:sz w:val="24"/>
                <w:szCs w:val="24"/>
              </w:rPr>
              <w:t>10</w:t>
            </w:r>
          </w:p>
        </w:tc>
      </w:tr>
      <w:tr w:rsidR="00334950" w:rsidRPr="0053103D" w14:paraId="0B50F61F" w14:textId="77777777">
        <w:tc>
          <w:tcPr>
            <w:tcW w:w="637" w:type="dxa"/>
          </w:tcPr>
          <w:p w14:paraId="2A708F5E" w14:textId="77777777" w:rsidR="00334950" w:rsidRPr="0053103D" w:rsidRDefault="00334950" w:rsidP="00B16B6D">
            <w:pPr>
              <w:rPr>
                <w:sz w:val="24"/>
                <w:szCs w:val="24"/>
              </w:rPr>
            </w:pPr>
          </w:p>
        </w:tc>
        <w:tc>
          <w:tcPr>
            <w:tcW w:w="3969" w:type="dxa"/>
          </w:tcPr>
          <w:p w14:paraId="3B38CCA9" w14:textId="77777777" w:rsidR="00334950" w:rsidRPr="0053103D" w:rsidRDefault="00334950" w:rsidP="00B16B6D">
            <w:pPr>
              <w:rPr>
                <w:sz w:val="24"/>
                <w:szCs w:val="24"/>
              </w:rPr>
            </w:pPr>
          </w:p>
        </w:tc>
        <w:tc>
          <w:tcPr>
            <w:tcW w:w="2303" w:type="dxa"/>
          </w:tcPr>
          <w:p w14:paraId="0D103C20" w14:textId="77777777" w:rsidR="00334950" w:rsidRPr="0053103D" w:rsidRDefault="00334950" w:rsidP="00B16B6D">
            <w:pPr>
              <w:rPr>
                <w:sz w:val="24"/>
                <w:szCs w:val="24"/>
              </w:rPr>
            </w:pPr>
            <w:r w:rsidRPr="0053103D">
              <w:rPr>
                <w:sz w:val="24"/>
                <w:szCs w:val="24"/>
              </w:rPr>
              <w:t>A4 barevné</w:t>
            </w:r>
          </w:p>
        </w:tc>
        <w:tc>
          <w:tcPr>
            <w:tcW w:w="2303" w:type="dxa"/>
          </w:tcPr>
          <w:p w14:paraId="42DF4B1A" w14:textId="0DC481A8" w:rsidR="00334950" w:rsidRPr="0053103D" w:rsidRDefault="002217E1" w:rsidP="00B16B6D">
            <w:pPr>
              <w:rPr>
                <w:sz w:val="24"/>
                <w:szCs w:val="24"/>
              </w:rPr>
            </w:pPr>
            <w:r>
              <w:rPr>
                <w:sz w:val="24"/>
                <w:szCs w:val="24"/>
              </w:rPr>
              <w:t>20</w:t>
            </w:r>
          </w:p>
        </w:tc>
      </w:tr>
      <w:tr w:rsidR="00334950" w:rsidRPr="0053103D" w14:paraId="5D287DEF" w14:textId="77777777">
        <w:tc>
          <w:tcPr>
            <w:tcW w:w="637" w:type="dxa"/>
          </w:tcPr>
          <w:p w14:paraId="3BFEB64A" w14:textId="77777777" w:rsidR="00334950" w:rsidRPr="0053103D" w:rsidRDefault="00334950" w:rsidP="00B16B6D">
            <w:pPr>
              <w:rPr>
                <w:sz w:val="24"/>
                <w:szCs w:val="24"/>
              </w:rPr>
            </w:pPr>
            <w:r w:rsidRPr="0053103D">
              <w:rPr>
                <w:sz w:val="24"/>
                <w:szCs w:val="24"/>
              </w:rPr>
              <w:t>3.</w:t>
            </w:r>
          </w:p>
        </w:tc>
        <w:tc>
          <w:tcPr>
            <w:tcW w:w="3969" w:type="dxa"/>
          </w:tcPr>
          <w:p w14:paraId="35A4031C" w14:textId="77777777" w:rsidR="00334950" w:rsidRPr="0053103D" w:rsidRDefault="00334950" w:rsidP="00B16B6D">
            <w:pPr>
              <w:rPr>
                <w:sz w:val="24"/>
                <w:szCs w:val="24"/>
              </w:rPr>
            </w:pPr>
            <w:r w:rsidRPr="0053103D">
              <w:rPr>
                <w:sz w:val="24"/>
                <w:szCs w:val="24"/>
              </w:rPr>
              <w:t>Kopírování na magnetické nosiče</w:t>
            </w:r>
          </w:p>
        </w:tc>
        <w:tc>
          <w:tcPr>
            <w:tcW w:w="2303" w:type="dxa"/>
          </w:tcPr>
          <w:p w14:paraId="701814EC" w14:textId="4BA64A81" w:rsidR="00334950" w:rsidRPr="0053103D" w:rsidRDefault="00334950" w:rsidP="00B16B6D">
            <w:pPr>
              <w:rPr>
                <w:sz w:val="24"/>
                <w:szCs w:val="24"/>
              </w:rPr>
            </w:pPr>
          </w:p>
        </w:tc>
        <w:tc>
          <w:tcPr>
            <w:tcW w:w="2303" w:type="dxa"/>
          </w:tcPr>
          <w:p w14:paraId="66E79413" w14:textId="2D039B38" w:rsidR="00334950" w:rsidRPr="0053103D" w:rsidRDefault="00334950" w:rsidP="00B16B6D">
            <w:pPr>
              <w:rPr>
                <w:sz w:val="24"/>
                <w:szCs w:val="24"/>
              </w:rPr>
            </w:pPr>
            <w:r w:rsidRPr="0053103D">
              <w:rPr>
                <w:sz w:val="24"/>
                <w:szCs w:val="24"/>
              </w:rPr>
              <w:t>20</w:t>
            </w:r>
          </w:p>
        </w:tc>
      </w:tr>
      <w:tr w:rsidR="00334950" w:rsidRPr="0053103D" w14:paraId="5AC902D0" w14:textId="77777777">
        <w:tc>
          <w:tcPr>
            <w:tcW w:w="637" w:type="dxa"/>
          </w:tcPr>
          <w:p w14:paraId="75741C47" w14:textId="77777777" w:rsidR="00334950" w:rsidRPr="0053103D" w:rsidRDefault="00334950" w:rsidP="00B16B6D">
            <w:pPr>
              <w:rPr>
                <w:sz w:val="24"/>
                <w:szCs w:val="24"/>
              </w:rPr>
            </w:pPr>
          </w:p>
        </w:tc>
        <w:tc>
          <w:tcPr>
            <w:tcW w:w="3969" w:type="dxa"/>
          </w:tcPr>
          <w:p w14:paraId="026DC390" w14:textId="77777777" w:rsidR="00334950" w:rsidRPr="0053103D" w:rsidRDefault="00334950" w:rsidP="00B16B6D">
            <w:pPr>
              <w:rPr>
                <w:sz w:val="24"/>
                <w:szCs w:val="24"/>
              </w:rPr>
            </w:pPr>
          </w:p>
        </w:tc>
        <w:tc>
          <w:tcPr>
            <w:tcW w:w="2303" w:type="dxa"/>
          </w:tcPr>
          <w:p w14:paraId="47F410DA" w14:textId="458512F3" w:rsidR="00334950" w:rsidRPr="0053103D" w:rsidRDefault="00334950" w:rsidP="00B16B6D">
            <w:pPr>
              <w:rPr>
                <w:sz w:val="24"/>
                <w:szCs w:val="24"/>
              </w:rPr>
            </w:pPr>
          </w:p>
        </w:tc>
        <w:tc>
          <w:tcPr>
            <w:tcW w:w="2303" w:type="dxa"/>
          </w:tcPr>
          <w:p w14:paraId="7937551C" w14:textId="1D34D72F" w:rsidR="00334950" w:rsidRPr="0053103D" w:rsidRDefault="00334950" w:rsidP="00B16B6D">
            <w:pPr>
              <w:rPr>
                <w:sz w:val="24"/>
                <w:szCs w:val="24"/>
              </w:rPr>
            </w:pPr>
          </w:p>
        </w:tc>
      </w:tr>
      <w:tr w:rsidR="00334950" w:rsidRPr="0053103D" w14:paraId="08842514" w14:textId="77777777">
        <w:tc>
          <w:tcPr>
            <w:tcW w:w="637" w:type="dxa"/>
          </w:tcPr>
          <w:p w14:paraId="6C7DD846" w14:textId="77777777" w:rsidR="00334950" w:rsidRPr="0053103D" w:rsidRDefault="00334950" w:rsidP="00B16B6D">
            <w:pPr>
              <w:rPr>
                <w:sz w:val="24"/>
                <w:szCs w:val="24"/>
              </w:rPr>
            </w:pPr>
            <w:r w:rsidRPr="0053103D">
              <w:rPr>
                <w:sz w:val="24"/>
                <w:szCs w:val="24"/>
              </w:rPr>
              <w:t>4.</w:t>
            </w:r>
          </w:p>
        </w:tc>
        <w:tc>
          <w:tcPr>
            <w:tcW w:w="3969" w:type="dxa"/>
          </w:tcPr>
          <w:p w14:paraId="32DEF928" w14:textId="77777777" w:rsidR="00334950" w:rsidRPr="0053103D" w:rsidRDefault="00334950" w:rsidP="00B16B6D">
            <w:pPr>
              <w:rPr>
                <w:sz w:val="24"/>
                <w:szCs w:val="24"/>
              </w:rPr>
            </w:pPr>
            <w:r w:rsidRPr="0053103D">
              <w:rPr>
                <w:sz w:val="24"/>
                <w:szCs w:val="24"/>
              </w:rPr>
              <w:t>Telekomunikační poplatky</w:t>
            </w:r>
          </w:p>
        </w:tc>
        <w:tc>
          <w:tcPr>
            <w:tcW w:w="2303" w:type="dxa"/>
          </w:tcPr>
          <w:p w14:paraId="2F093399" w14:textId="77777777" w:rsidR="00334950" w:rsidRPr="0053103D" w:rsidRDefault="00334950" w:rsidP="00B16B6D">
            <w:pPr>
              <w:rPr>
                <w:sz w:val="24"/>
                <w:szCs w:val="24"/>
              </w:rPr>
            </w:pPr>
            <w:r w:rsidRPr="0053103D">
              <w:rPr>
                <w:sz w:val="24"/>
                <w:szCs w:val="24"/>
              </w:rPr>
              <w:t>Meziměstské</w:t>
            </w:r>
          </w:p>
        </w:tc>
        <w:tc>
          <w:tcPr>
            <w:tcW w:w="2303" w:type="dxa"/>
          </w:tcPr>
          <w:p w14:paraId="0F0D33AD" w14:textId="77777777" w:rsidR="00334950" w:rsidRPr="0053103D" w:rsidRDefault="00334950" w:rsidP="00B16B6D">
            <w:pPr>
              <w:rPr>
                <w:sz w:val="24"/>
                <w:szCs w:val="24"/>
              </w:rPr>
            </w:pPr>
            <w:r w:rsidRPr="0053103D">
              <w:rPr>
                <w:sz w:val="24"/>
                <w:szCs w:val="24"/>
              </w:rPr>
              <w:t xml:space="preserve">Dle platných tarifů </w:t>
            </w:r>
          </w:p>
        </w:tc>
      </w:tr>
      <w:tr w:rsidR="00334950" w:rsidRPr="0053103D" w14:paraId="1E0379A7" w14:textId="77777777">
        <w:tc>
          <w:tcPr>
            <w:tcW w:w="637" w:type="dxa"/>
          </w:tcPr>
          <w:p w14:paraId="508F30B4" w14:textId="77777777" w:rsidR="00334950" w:rsidRPr="0053103D" w:rsidRDefault="00334950" w:rsidP="00B16B6D">
            <w:pPr>
              <w:rPr>
                <w:sz w:val="24"/>
                <w:szCs w:val="24"/>
              </w:rPr>
            </w:pPr>
            <w:r w:rsidRPr="0053103D">
              <w:rPr>
                <w:sz w:val="24"/>
                <w:szCs w:val="24"/>
              </w:rPr>
              <w:t>5.</w:t>
            </w:r>
          </w:p>
        </w:tc>
        <w:tc>
          <w:tcPr>
            <w:tcW w:w="3969" w:type="dxa"/>
          </w:tcPr>
          <w:p w14:paraId="204C4B53" w14:textId="77777777" w:rsidR="00334950" w:rsidRPr="0053103D" w:rsidRDefault="00334950" w:rsidP="00B16B6D">
            <w:pPr>
              <w:rPr>
                <w:sz w:val="24"/>
                <w:szCs w:val="24"/>
              </w:rPr>
            </w:pPr>
            <w:r w:rsidRPr="0053103D">
              <w:rPr>
                <w:sz w:val="24"/>
                <w:szCs w:val="24"/>
              </w:rPr>
              <w:t>Poštovné a jiné poplatky</w:t>
            </w:r>
          </w:p>
        </w:tc>
        <w:tc>
          <w:tcPr>
            <w:tcW w:w="2303" w:type="dxa"/>
          </w:tcPr>
          <w:p w14:paraId="29F27224" w14:textId="77777777" w:rsidR="00334950" w:rsidRPr="0053103D" w:rsidRDefault="00334950" w:rsidP="00B16B6D">
            <w:pPr>
              <w:rPr>
                <w:sz w:val="24"/>
                <w:szCs w:val="24"/>
              </w:rPr>
            </w:pPr>
          </w:p>
        </w:tc>
        <w:tc>
          <w:tcPr>
            <w:tcW w:w="2303" w:type="dxa"/>
          </w:tcPr>
          <w:p w14:paraId="55119164" w14:textId="77777777" w:rsidR="00334950" w:rsidRPr="0053103D" w:rsidRDefault="00334950" w:rsidP="00B16B6D">
            <w:pPr>
              <w:rPr>
                <w:sz w:val="24"/>
                <w:szCs w:val="24"/>
              </w:rPr>
            </w:pPr>
            <w:r w:rsidRPr="0053103D">
              <w:rPr>
                <w:sz w:val="24"/>
                <w:szCs w:val="24"/>
              </w:rPr>
              <w:t>Dle platných tarifů</w:t>
            </w:r>
          </w:p>
        </w:tc>
      </w:tr>
      <w:tr w:rsidR="00334950" w:rsidRPr="0053103D" w14:paraId="6271A690" w14:textId="77777777">
        <w:tc>
          <w:tcPr>
            <w:tcW w:w="637" w:type="dxa"/>
          </w:tcPr>
          <w:p w14:paraId="065ECAB9" w14:textId="77777777" w:rsidR="00334950" w:rsidRPr="0053103D" w:rsidRDefault="00334950" w:rsidP="00B16B6D">
            <w:pPr>
              <w:rPr>
                <w:sz w:val="24"/>
                <w:szCs w:val="24"/>
              </w:rPr>
            </w:pPr>
            <w:r w:rsidRPr="0053103D">
              <w:rPr>
                <w:sz w:val="24"/>
                <w:szCs w:val="24"/>
              </w:rPr>
              <w:t>6.</w:t>
            </w:r>
          </w:p>
        </w:tc>
        <w:tc>
          <w:tcPr>
            <w:tcW w:w="3969" w:type="dxa"/>
          </w:tcPr>
          <w:p w14:paraId="7D93C085" w14:textId="77777777" w:rsidR="00334950" w:rsidRPr="0053103D" w:rsidRDefault="00334950" w:rsidP="00B16B6D">
            <w:pPr>
              <w:rPr>
                <w:sz w:val="24"/>
                <w:szCs w:val="24"/>
              </w:rPr>
            </w:pPr>
            <w:r w:rsidRPr="0053103D">
              <w:rPr>
                <w:sz w:val="24"/>
                <w:szCs w:val="24"/>
              </w:rPr>
              <w:t>Nahlížení do spisů a vnitřních dokumentů školy</w:t>
            </w:r>
          </w:p>
        </w:tc>
        <w:tc>
          <w:tcPr>
            <w:tcW w:w="2303" w:type="dxa"/>
          </w:tcPr>
          <w:p w14:paraId="284D99B1" w14:textId="77777777" w:rsidR="00334950" w:rsidRPr="0053103D" w:rsidRDefault="00334950" w:rsidP="00B16B6D">
            <w:pPr>
              <w:rPr>
                <w:sz w:val="24"/>
                <w:szCs w:val="24"/>
              </w:rPr>
            </w:pPr>
          </w:p>
        </w:tc>
        <w:tc>
          <w:tcPr>
            <w:tcW w:w="2303" w:type="dxa"/>
          </w:tcPr>
          <w:p w14:paraId="440DDA04" w14:textId="77777777" w:rsidR="00334950" w:rsidRPr="0053103D" w:rsidRDefault="00334950" w:rsidP="00B16B6D">
            <w:pPr>
              <w:rPr>
                <w:sz w:val="24"/>
                <w:szCs w:val="24"/>
              </w:rPr>
            </w:pPr>
            <w:r w:rsidRPr="0053103D">
              <w:rPr>
                <w:sz w:val="24"/>
                <w:szCs w:val="24"/>
              </w:rPr>
              <w:t>Bezplatné</w:t>
            </w:r>
          </w:p>
        </w:tc>
      </w:tr>
    </w:tbl>
    <w:p w14:paraId="3D0FDDB8" w14:textId="77777777" w:rsidR="00334950" w:rsidRPr="0053103D" w:rsidRDefault="00334950" w:rsidP="00334950">
      <w:pPr>
        <w:rPr>
          <w:sz w:val="24"/>
          <w:szCs w:val="24"/>
        </w:rPr>
      </w:pPr>
    </w:p>
    <w:p w14:paraId="24B9BBE7" w14:textId="77777777" w:rsidR="00334950" w:rsidRPr="0053103D" w:rsidRDefault="00334950" w:rsidP="00334950">
      <w:pPr>
        <w:rPr>
          <w:sz w:val="24"/>
          <w:szCs w:val="24"/>
        </w:rPr>
      </w:pPr>
      <w:r w:rsidRPr="0053103D">
        <w:rPr>
          <w:sz w:val="24"/>
          <w:szCs w:val="24"/>
        </w:rPr>
        <w:t>Úhrady jsou vybírány v kanceláři školy v hotovosti, žadateli je vždy potvrzena úhrada poplatku. V odůvodněných případech lze podmínit vydání informace zaplacením úhrady nebo zálohy. Úhrada nákladů je příjmem školy.</w:t>
      </w:r>
    </w:p>
    <w:p w14:paraId="046A6184" w14:textId="77777777" w:rsidR="00334950" w:rsidRPr="0053103D" w:rsidRDefault="00334950" w:rsidP="00334950">
      <w:pPr>
        <w:rPr>
          <w:sz w:val="24"/>
          <w:szCs w:val="24"/>
        </w:rPr>
      </w:pPr>
      <w:r w:rsidRPr="0053103D">
        <w:rPr>
          <w:sz w:val="24"/>
          <w:szCs w:val="24"/>
        </w:rPr>
        <w:t xml:space="preserve"> </w:t>
      </w:r>
    </w:p>
    <w:p w14:paraId="002BBB35" w14:textId="77777777" w:rsidR="00334950" w:rsidRPr="0053103D" w:rsidRDefault="00334950" w:rsidP="00334950">
      <w:pPr>
        <w:rPr>
          <w:sz w:val="24"/>
          <w:szCs w:val="24"/>
        </w:rPr>
      </w:pPr>
    </w:p>
    <w:p w14:paraId="28B980D9" w14:textId="77777777" w:rsidR="00334950" w:rsidRPr="0053103D" w:rsidRDefault="00334950" w:rsidP="00334950">
      <w:pPr>
        <w:rPr>
          <w:sz w:val="24"/>
          <w:szCs w:val="24"/>
        </w:rPr>
      </w:pPr>
    </w:p>
    <w:p w14:paraId="6F90DF32" w14:textId="77777777" w:rsidR="00334950" w:rsidRPr="0053103D" w:rsidRDefault="00334950" w:rsidP="00334950">
      <w:pPr>
        <w:rPr>
          <w:sz w:val="24"/>
          <w:szCs w:val="24"/>
        </w:rPr>
      </w:pPr>
      <w:r w:rsidRPr="0053103D">
        <w:rPr>
          <w:sz w:val="24"/>
          <w:szCs w:val="24"/>
        </w:rPr>
        <w:br w:type="page"/>
      </w:r>
    </w:p>
    <w:p w14:paraId="23CF6BA4" w14:textId="77777777" w:rsidR="00334950" w:rsidRPr="0053103D" w:rsidRDefault="00334950" w:rsidP="00334950">
      <w:pPr>
        <w:rPr>
          <w:sz w:val="24"/>
          <w:szCs w:val="24"/>
        </w:rPr>
      </w:pPr>
    </w:p>
    <w:p w14:paraId="67612A66" w14:textId="77777777" w:rsidR="00334950" w:rsidRPr="0053103D" w:rsidRDefault="00334950" w:rsidP="00334950">
      <w:pPr>
        <w:pStyle w:val="Nadpis1"/>
        <w:rPr>
          <w:szCs w:val="24"/>
        </w:rPr>
      </w:pPr>
      <w:r w:rsidRPr="0053103D">
        <w:rPr>
          <w:szCs w:val="24"/>
        </w:rPr>
        <w:t>9. Výzva k doplnění žádosti</w:t>
      </w:r>
    </w:p>
    <w:p w14:paraId="15A47143" w14:textId="77777777" w:rsidR="00334950" w:rsidRPr="0053103D" w:rsidRDefault="00334950" w:rsidP="00334950">
      <w:pPr>
        <w:rPr>
          <w:sz w:val="24"/>
          <w:szCs w:val="24"/>
        </w:rPr>
      </w:pPr>
    </w:p>
    <w:p w14:paraId="6099C186" w14:textId="77777777" w:rsidR="00334950" w:rsidRPr="0053103D" w:rsidRDefault="00334950" w:rsidP="00334950">
      <w:pPr>
        <w:rPr>
          <w:sz w:val="24"/>
          <w:szCs w:val="24"/>
        </w:rPr>
      </w:pPr>
    </w:p>
    <w:p w14:paraId="05A215A3" w14:textId="77777777" w:rsidR="00334950" w:rsidRPr="0053103D" w:rsidRDefault="00334950" w:rsidP="00334950">
      <w:pPr>
        <w:rPr>
          <w:i/>
          <w:sz w:val="24"/>
          <w:szCs w:val="24"/>
        </w:rPr>
      </w:pPr>
      <w:r w:rsidRPr="0053103D">
        <w:rPr>
          <w:i/>
          <w:sz w:val="24"/>
          <w:szCs w:val="24"/>
        </w:rPr>
        <w:t>Základní škola (název podle zřizovací listiny)</w:t>
      </w:r>
    </w:p>
    <w:p w14:paraId="3624CD88" w14:textId="77777777" w:rsidR="00334950" w:rsidRPr="0053103D" w:rsidRDefault="00334950" w:rsidP="00334950">
      <w:pPr>
        <w:rPr>
          <w:i/>
          <w:sz w:val="24"/>
          <w:szCs w:val="24"/>
        </w:rPr>
      </w:pPr>
      <w:r w:rsidRPr="0053103D">
        <w:rPr>
          <w:i/>
          <w:sz w:val="24"/>
          <w:szCs w:val="24"/>
        </w:rPr>
        <w:t>se sídlem</w:t>
      </w:r>
    </w:p>
    <w:p w14:paraId="3CEDA08A" w14:textId="77777777" w:rsidR="00334950" w:rsidRPr="0053103D" w:rsidRDefault="00334950" w:rsidP="00334950">
      <w:pPr>
        <w:rPr>
          <w:i/>
          <w:sz w:val="24"/>
          <w:szCs w:val="24"/>
        </w:rPr>
      </w:pPr>
      <w:r w:rsidRPr="0053103D">
        <w:rPr>
          <w:i/>
          <w:sz w:val="24"/>
          <w:szCs w:val="24"/>
        </w:rPr>
        <w:t>(poštovní doručovací adresa)</w:t>
      </w:r>
    </w:p>
    <w:p w14:paraId="0334A893" w14:textId="77777777" w:rsidR="00334950" w:rsidRPr="0053103D" w:rsidRDefault="00334950" w:rsidP="00334950">
      <w:pPr>
        <w:pStyle w:val="Nadpis5"/>
        <w:rPr>
          <w:b w:val="0"/>
          <w:sz w:val="24"/>
          <w:szCs w:val="24"/>
        </w:rPr>
      </w:pP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t>V _______ dne __________</w:t>
      </w:r>
    </w:p>
    <w:p w14:paraId="1633CC19" w14:textId="77777777" w:rsidR="00334950" w:rsidRPr="0053103D" w:rsidRDefault="00334950" w:rsidP="00334950">
      <w:pPr>
        <w:rPr>
          <w:sz w:val="24"/>
          <w:szCs w:val="24"/>
        </w:rPr>
      </w:pPr>
    </w:p>
    <w:p w14:paraId="5C299381" w14:textId="77777777" w:rsidR="00334950" w:rsidRPr="0053103D" w:rsidRDefault="00334950" w:rsidP="00334950">
      <w:pPr>
        <w:rPr>
          <w:sz w:val="24"/>
          <w:szCs w:val="24"/>
        </w:rPr>
      </w:pPr>
      <w:r w:rsidRPr="0053103D">
        <w:rPr>
          <w:sz w:val="24"/>
          <w:szCs w:val="24"/>
        </w:rPr>
        <w:t>Panu - paní (žadateli o informaci)</w:t>
      </w:r>
    </w:p>
    <w:p w14:paraId="420CA417" w14:textId="77777777" w:rsidR="00334950" w:rsidRPr="0053103D" w:rsidRDefault="00334950" w:rsidP="00334950">
      <w:pPr>
        <w:spacing w:before="120" w:line="240" w:lineRule="atLeast"/>
        <w:jc w:val="both"/>
        <w:rPr>
          <w:sz w:val="24"/>
          <w:szCs w:val="24"/>
        </w:rPr>
      </w:pP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p>
    <w:p w14:paraId="79FFD33B" w14:textId="1189B531" w:rsidR="00334950" w:rsidRPr="0053103D" w:rsidRDefault="00334950" w:rsidP="00334950">
      <w:pPr>
        <w:rPr>
          <w:sz w:val="24"/>
          <w:szCs w:val="24"/>
        </w:rPr>
      </w:pPr>
      <w:r w:rsidRPr="0053103D">
        <w:rPr>
          <w:sz w:val="24"/>
          <w:szCs w:val="24"/>
        </w:rPr>
        <w:t>Č.j.:         /20</w:t>
      </w:r>
      <w:r w:rsidR="009E0CBA">
        <w:rPr>
          <w:sz w:val="24"/>
          <w:szCs w:val="24"/>
        </w:rPr>
        <w:t>21</w:t>
      </w:r>
    </w:p>
    <w:p w14:paraId="66576635" w14:textId="77777777" w:rsidR="00334950" w:rsidRPr="0053103D" w:rsidRDefault="00334950" w:rsidP="00334950">
      <w:pPr>
        <w:rPr>
          <w:sz w:val="24"/>
          <w:szCs w:val="24"/>
        </w:rPr>
      </w:pPr>
    </w:p>
    <w:p w14:paraId="41F8EF1F" w14:textId="77777777" w:rsidR="00334950" w:rsidRPr="0053103D" w:rsidRDefault="00334950" w:rsidP="00334950">
      <w:pPr>
        <w:rPr>
          <w:b/>
          <w:sz w:val="24"/>
          <w:szCs w:val="24"/>
          <w:u w:val="single"/>
        </w:rPr>
      </w:pPr>
      <w:r w:rsidRPr="0053103D">
        <w:rPr>
          <w:b/>
          <w:sz w:val="24"/>
          <w:szCs w:val="24"/>
          <w:u w:val="single"/>
        </w:rPr>
        <w:t>Výzva k doplnění žádosti</w:t>
      </w:r>
    </w:p>
    <w:p w14:paraId="05FA595F" w14:textId="77777777" w:rsidR="00334950" w:rsidRPr="0053103D" w:rsidRDefault="00334950" w:rsidP="00334950">
      <w:pPr>
        <w:jc w:val="both"/>
        <w:rPr>
          <w:sz w:val="24"/>
          <w:szCs w:val="24"/>
        </w:rPr>
      </w:pPr>
    </w:p>
    <w:p w14:paraId="70435492" w14:textId="77777777" w:rsidR="00334950" w:rsidRPr="0053103D" w:rsidRDefault="00334950" w:rsidP="00334950">
      <w:pPr>
        <w:jc w:val="both"/>
        <w:rPr>
          <w:sz w:val="24"/>
          <w:szCs w:val="24"/>
        </w:rPr>
      </w:pPr>
      <w:r w:rsidRPr="0053103D">
        <w:rPr>
          <w:sz w:val="24"/>
          <w:szCs w:val="24"/>
        </w:rPr>
        <w:t>Vážená paní (vážený pane),</w:t>
      </w:r>
    </w:p>
    <w:p w14:paraId="621054AE" w14:textId="77777777" w:rsidR="00334950" w:rsidRPr="0053103D" w:rsidRDefault="00334950" w:rsidP="00334950">
      <w:pPr>
        <w:jc w:val="both"/>
        <w:rPr>
          <w:sz w:val="24"/>
          <w:szCs w:val="24"/>
        </w:rPr>
      </w:pPr>
      <w:r w:rsidRPr="0053103D">
        <w:rPr>
          <w:sz w:val="24"/>
          <w:szCs w:val="24"/>
        </w:rPr>
        <w:t xml:space="preserve">podal jste žádost o poskytnutí informace podle zákona č. 106/1999 Sb. o svobodném přístupu k informacím.  </w:t>
      </w:r>
    </w:p>
    <w:p w14:paraId="278D89EE" w14:textId="021F304F" w:rsidR="00334950" w:rsidRPr="0053103D" w:rsidRDefault="00334950" w:rsidP="00334950">
      <w:pPr>
        <w:jc w:val="both"/>
        <w:rPr>
          <w:b/>
          <w:bCs/>
          <w:sz w:val="24"/>
          <w:szCs w:val="24"/>
        </w:rPr>
      </w:pPr>
      <w:r w:rsidRPr="0053103D">
        <w:rPr>
          <w:sz w:val="24"/>
          <w:szCs w:val="24"/>
        </w:rPr>
        <w:t>Vaše žádost je nesrozumitelná, není z ní zřejmé, jakou informaci požadujete. Proto vás tímto žádám o její doplnění, konkretizaci.  Pokud tak neučiníte v zákonné lhůtě do 30 dnů od doručení výzvy, bude vaše žádost  v souladu s ustanovení § 14, odst</w:t>
      </w:r>
      <w:r w:rsidR="002217E1">
        <w:rPr>
          <w:sz w:val="24"/>
          <w:szCs w:val="24"/>
        </w:rPr>
        <w:t>.</w:t>
      </w:r>
      <w:r w:rsidRPr="0053103D">
        <w:rPr>
          <w:sz w:val="24"/>
          <w:szCs w:val="24"/>
        </w:rPr>
        <w:t xml:space="preserve"> 5 písm. a) zákona č.106/1999 Sb. o svobodném přístupu k informacím  odmítnuta.</w:t>
      </w:r>
    </w:p>
    <w:p w14:paraId="7BF12674" w14:textId="77777777" w:rsidR="00334950" w:rsidRPr="0053103D" w:rsidRDefault="00334950" w:rsidP="00334950">
      <w:pPr>
        <w:jc w:val="both"/>
        <w:rPr>
          <w:b/>
          <w:sz w:val="24"/>
          <w:szCs w:val="24"/>
        </w:rPr>
      </w:pPr>
    </w:p>
    <w:p w14:paraId="6D5D3CC7" w14:textId="77777777" w:rsidR="00334950" w:rsidRPr="0053103D" w:rsidRDefault="00334950" w:rsidP="00334950">
      <w:pPr>
        <w:jc w:val="both"/>
        <w:rPr>
          <w:sz w:val="24"/>
          <w:szCs w:val="24"/>
        </w:rPr>
      </w:pPr>
    </w:p>
    <w:p w14:paraId="2CF19C40" w14:textId="77777777" w:rsidR="00334950" w:rsidRPr="0053103D" w:rsidRDefault="00334950" w:rsidP="00334950">
      <w:pPr>
        <w:rPr>
          <w:i/>
          <w:sz w:val="24"/>
          <w:szCs w:val="24"/>
        </w:rPr>
      </w:pPr>
      <w:r w:rsidRPr="0053103D">
        <w:rPr>
          <w:i/>
          <w:sz w:val="24"/>
          <w:szCs w:val="24"/>
        </w:rPr>
        <w:t>(hranaté razítko)</w:t>
      </w:r>
    </w:p>
    <w:p w14:paraId="4C0403C3" w14:textId="77777777" w:rsidR="00334950" w:rsidRPr="0053103D" w:rsidRDefault="00334950" w:rsidP="00334950">
      <w:pPr>
        <w:jc w:val="both"/>
        <w:rPr>
          <w:i/>
          <w:sz w:val="24"/>
          <w:szCs w:val="24"/>
        </w:rPr>
      </w:pPr>
    </w:p>
    <w:p w14:paraId="511138BD" w14:textId="77777777" w:rsidR="00334950" w:rsidRPr="0053103D" w:rsidRDefault="00334950" w:rsidP="00334950">
      <w:pPr>
        <w:jc w:val="both"/>
        <w:rPr>
          <w:i/>
          <w:sz w:val="24"/>
          <w:szCs w:val="24"/>
        </w:rPr>
      </w:pPr>
      <w:r w:rsidRPr="0053103D">
        <w:rPr>
          <w:i/>
          <w:sz w:val="24"/>
          <w:szCs w:val="24"/>
        </w:rPr>
        <w:t>(podpis)</w:t>
      </w:r>
    </w:p>
    <w:p w14:paraId="1CBA8FE4" w14:textId="77777777" w:rsidR="00334950" w:rsidRPr="0053103D" w:rsidRDefault="00334950" w:rsidP="00334950">
      <w:pPr>
        <w:jc w:val="both"/>
        <w:rPr>
          <w:i/>
          <w:sz w:val="24"/>
          <w:szCs w:val="24"/>
        </w:rPr>
      </w:pPr>
    </w:p>
    <w:p w14:paraId="3C2EE084" w14:textId="77777777" w:rsidR="00334950" w:rsidRPr="0053103D" w:rsidRDefault="00334950" w:rsidP="00334950">
      <w:pPr>
        <w:jc w:val="both"/>
        <w:rPr>
          <w:sz w:val="24"/>
          <w:szCs w:val="24"/>
        </w:rPr>
      </w:pPr>
      <w:r w:rsidRPr="0053103D">
        <w:rPr>
          <w:sz w:val="24"/>
          <w:szCs w:val="24"/>
        </w:rPr>
        <w:t xml:space="preserve">ředitel školy </w:t>
      </w:r>
    </w:p>
    <w:p w14:paraId="6D67F4C1" w14:textId="77777777" w:rsidR="00334950" w:rsidRPr="0053103D" w:rsidRDefault="00334950" w:rsidP="00334950">
      <w:pPr>
        <w:jc w:val="both"/>
        <w:rPr>
          <w:sz w:val="24"/>
          <w:szCs w:val="24"/>
        </w:rPr>
      </w:pPr>
      <w:r w:rsidRPr="0053103D">
        <w:rPr>
          <w:sz w:val="24"/>
          <w:szCs w:val="24"/>
        </w:rPr>
        <w:t>titul, jméno, příjmení</w:t>
      </w:r>
    </w:p>
    <w:p w14:paraId="482570EC" w14:textId="77777777" w:rsidR="00334950" w:rsidRPr="0053103D" w:rsidRDefault="00334950" w:rsidP="00334950">
      <w:pPr>
        <w:jc w:val="both"/>
        <w:rPr>
          <w:sz w:val="24"/>
          <w:szCs w:val="24"/>
        </w:rPr>
      </w:pPr>
    </w:p>
    <w:p w14:paraId="5F69DB49" w14:textId="77777777" w:rsidR="00334950" w:rsidRPr="0053103D" w:rsidRDefault="00334950" w:rsidP="00334950">
      <w:pPr>
        <w:pStyle w:val="Prosttext2"/>
        <w:rPr>
          <w:rFonts w:ascii="Times New Roman" w:hAnsi="Times New Roman"/>
          <w:sz w:val="24"/>
          <w:szCs w:val="24"/>
        </w:rPr>
      </w:pPr>
      <w:r w:rsidRPr="0053103D">
        <w:rPr>
          <w:rFonts w:ascii="Times New Roman" w:hAnsi="Times New Roman"/>
          <w:sz w:val="24"/>
          <w:szCs w:val="24"/>
        </w:rPr>
        <w:br w:type="page"/>
      </w:r>
    </w:p>
    <w:p w14:paraId="7B0E5948" w14:textId="77777777" w:rsidR="00334950" w:rsidRPr="0053103D" w:rsidRDefault="00334950" w:rsidP="00334950">
      <w:pPr>
        <w:rPr>
          <w:sz w:val="24"/>
          <w:szCs w:val="24"/>
        </w:rPr>
      </w:pPr>
    </w:p>
    <w:p w14:paraId="70841038" w14:textId="77777777" w:rsidR="00334950" w:rsidRPr="0053103D" w:rsidRDefault="00334950" w:rsidP="00334950">
      <w:pPr>
        <w:rPr>
          <w:sz w:val="24"/>
          <w:szCs w:val="24"/>
        </w:rPr>
      </w:pPr>
    </w:p>
    <w:p w14:paraId="156F384C" w14:textId="77777777" w:rsidR="00334950" w:rsidRPr="0053103D" w:rsidRDefault="00334950" w:rsidP="00334950">
      <w:pPr>
        <w:rPr>
          <w:sz w:val="24"/>
          <w:szCs w:val="24"/>
        </w:rPr>
      </w:pPr>
    </w:p>
    <w:p w14:paraId="66CF6A23" w14:textId="77777777" w:rsidR="00334950" w:rsidRPr="0053103D" w:rsidRDefault="00334950" w:rsidP="00334950">
      <w:pPr>
        <w:rPr>
          <w:b/>
          <w:sz w:val="24"/>
          <w:szCs w:val="24"/>
        </w:rPr>
      </w:pPr>
      <w:r w:rsidRPr="0053103D">
        <w:rPr>
          <w:b/>
          <w:sz w:val="24"/>
          <w:szCs w:val="24"/>
        </w:rPr>
        <w:t>10. Rozhodnutí o odmítnutí poskytnutí informace</w:t>
      </w:r>
    </w:p>
    <w:p w14:paraId="3E27B933" w14:textId="77777777" w:rsidR="00334950" w:rsidRPr="0053103D" w:rsidRDefault="00334950" w:rsidP="00334950">
      <w:pPr>
        <w:rPr>
          <w:sz w:val="24"/>
          <w:szCs w:val="24"/>
        </w:rPr>
      </w:pPr>
    </w:p>
    <w:p w14:paraId="14F8B65E" w14:textId="77777777" w:rsidR="00334950" w:rsidRPr="0053103D" w:rsidRDefault="00334950" w:rsidP="00334950">
      <w:pPr>
        <w:rPr>
          <w:i/>
          <w:sz w:val="24"/>
          <w:szCs w:val="24"/>
        </w:rPr>
      </w:pPr>
      <w:r w:rsidRPr="0053103D">
        <w:rPr>
          <w:i/>
          <w:sz w:val="24"/>
          <w:szCs w:val="24"/>
        </w:rPr>
        <w:t>Základní škola (název podle zřizovací listiny)</w:t>
      </w:r>
    </w:p>
    <w:p w14:paraId="2478E9A6" w14:textId="77777777" w:rsidR="00334950" w:rsidRPr="0053103D" w:rsidRDefault="00334950" w:rsidP="00334950">
      <w:pPr>
        <w:rPr>
          <w:i/>
          <w:sz w:val="24"/>
          <w:szCs w:val="24"/>
        </w:rPr>
      </w:pPr>
      <w:r w:rsidRPr="0053103D">
        <w:rPr>
          <w:i/>
          <w:sz w:val="24"/>
          <w:szCs w:val="24"/>
        </w:rPr>
        <w:t>se sídlem</w:t>
      </w:r>
    </w:p>
    <w:p w14:paraId="4DA8534E" w14:textId="77777777" w:rsidR="00334950" w:rsidRPr="0053103D" w:rsidRDefault="00334950" w:rsidP="00334950">
      <w:pPr>
        <w:rPr>
          <w:i/>
          <w:sz w:val="24"/>
          <w:szCs w:val="24"/>
        </w:rPr>
      </w:pPr>
      <w:r w:rsidRPr="0053103D">
        <w:rPr>
          <w:i/>
          <w:sz w:val="24"/>
          <w:szCs w:val="24"/>
        </w:rPr>
        <w:t>(poštovní doručovací adresa)</w:t>
      </w:r>
    </w:p>
    <w:p w14:paraId="4D90B48C" w14:textId="77777777" w:rsidR="00334950" w:rsidRPr="0053103D" w:rsidRDefault="00334950" w:rsidP="00334950">
      <w:pPr>
        <w:pStyle w:val="Nadpis5"/>
        <w:rPr>
          <w:b w:val="0"/>
          <w:sz w:val="24"/>
          <w:szCs w:val="24"/>
        </w:rPr>
      </w:pP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t>V _______ dne __________</w:t>
      </w:r>
    </w:p>
    <w:p w14:paraId="436B3733" w14:textId="77777777" w:rsidR="00334950" w:rsidRPr="0053103D" w:rsidRDefault="00334950" w:rsidP="00334950">
      <w:pPr>
        <w:rPr>
          <w:sz w:val="24"/>
          <w:szCs w:val="24"/>
        </w:rPr>
      </w:pPr>
    </w:p>
    <w:p w14:paraId="03317F4A" w14:textId="77777777" w:rsidR="00334950" w:rsidRPr="0053103D" w:rsidRDefault="00334950" w:rsidP="00334950">
      <w:pPr>
        <w:rPr>
          <w:sz w:val="24"/>
          <w:szCs w:val="24"/>
        </w:rPr>
      </w:pPr>
      <w:r w:rsidRPr="0053103D">
        <w:rPr>
          <w:sz w:val="24"/>
          <w:szCs w:val="24"/>
        </w:rPr>
        <w:t>Panu - paní (žadateli o informaci)</w:t>
      </w:r>
    </w:p>
    <w:p w14:paraId="1CECF29B" w14:textId="77777777" w:rsidR="00334950" w:rsidRPr="0053103D" w:rsidRDefault="00334950" w:rsidP="00334950">
      <w:pPr>
        <w:spacing w:before="120" w:line="240" w:lineRule="atLeast"/>
        <w:jc w:val="both"/>
        <w:rPr>
          <w:sz w:val="24"/>
          <w:szCs w:val="24"/>
        </w:rPr>
      </w:pP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p>
    <w:p w14:paraId="4923EB0B" w14:textId="182249E0" w:rsidR="00334950" w:rsidRPr="0053103D" w:rsidRDefault="00334950" w:rsidP="00334950">
      <w:pPr>
        <w:rPr>
          <w:sz w:val="24"/>
          <w:szCs w:val="24"/>
        </w:rPr>
      </w:pPr>
      <w:r w:rsidRPr="0053103D">
        <w:rPr>
          <w:sz w:val="24"/>
          <w:szCs w:val="24"/>
        </w:rPr>
        <w:t>Č.j.:         /20</w:t>
      </w:r>
      <w:r w:rsidR="009E0CBA">
        <w:rPr>
          <w:sz w:val="24"/>
          <w:szCs w:val="24"/>
        </w:rPr>
        <w:t>21</w:t>
      </w:r>
    </w:p>
    <w:p w14:paraId="01FCE176" w14:textId="77777777" w:rsidR="00334950" w:rsidRPr="0053103D" w:rsidRDefault="00334950" w:rsidP="00334950">
      <w:pPr>
        <w:rPr>
          <w:sz w:val="24"/>
          <w:szCs w:val="24"/>
        </w:rPr>
      </w:pPr>
    </w:p>
    <w:p w14:paraId="5D6224E3" w14:textId="77777777" w:rsidR="00334950" w:rsidRPr="0053103D" w:rsidRDefault="00334950" w:rsidP="00334950">
      <w:pPr>
        <w:rPr>
          <w:b/>
          <w:sz w:val="24"/>
          <w:szCs w:val="24"/>
          <w:u w:val="single"/>
        </w:rPr>
      </w:pPr>
      <w:r w:rsidRPr="0053103D">
        <w:rPr>
          <w:b/>
          <w:sz w:val="24"/>
          <w:szCs w:val="24"/>
          <w:u w:val="single"/>
        </w:rPr>
        <w:t>Odmítnutí poskytnutí informace</w:t>
      </w:r>
    </w:p>
    <w:p w14:paraId="192DFB13" w14:textId="77777777" w:rsidR="00334950" w:rsidRPr="0053103D" w:rsidRDefault="00334950" w:rsidP="00334950">
      <w:pPr>
        <w:jc w:val="both"/>
        <w:rPr>
          <w:sz w:val="24"/>
          <w:szCs w:val="24"/>
        </w:rPr>
      </w:pPr>
    </w:p>
    <w:p w14:paraId="1405D3E2" w14:textId="77777777" w:rsidR="00334950" w:rsidRPr="0053103D" w:rsidRDefault="00334950" w:rsidP="00334950">
      <w:pPr>
        <w:jc w:val="both"/>
        <w:rPr>
          <w:sz w:val="24"/>
          <w:szCs w:val="24"/>
        </w:rPr>
      </w:pPr>
      <w:r w:rsidRPr="0053103D">
        <w:rPr>
          <w:sz w:val="24"/>
          <w:szCs w:val="24"/>
        </w:rPr>
        <w:t>Vážená paní (vážený pane),</w:t>
      </w:r>
    </w:p>
    <w:p w14:paraId="3E9E3F9F" w14:textId="77777777" w:rsidR="00334950" w:rsidRPr="0053103D" w:rsidRDefault="00334950" w:rsidP="00334950">
      <w:pPr>
        <w:jc w:val="both"/>
        <w:rPr>
          <w:sz w:val="24"/>
          <w:szCs w:val="24"/>
        </w:rPr>
      </w:pPr>
      <w:r w:rsidRPr="0053103D">
        <w:rPr>
          <w:sz w:val="24"/>
          <w:szCs w:val="24"/>
        </w:rPr>
        <w:t xml:space="preserve">podal jste žádost o poskytnutí informace podle zákona č. 106/1999 Sb. o svobodném přístupu k informacím.  </w:t>
      </w:r>
    </w:p>
    <w:p w14:paraId="57FB8B48" w14:textId="77777777" w:rsidR="00334950" w:rsidRPr="0053103D" w:rsidRDefault="00334950" w:rsidP="00334950">
      <w:pPr>
        <w:jc w:val="both"/>
        <w:rPr>
          <w:sz w:val="24"/>
          <w:szCs w:val="24"/>
        </w:rPr>
      </w:pPr>
    </w:p>
    <w:p w14:paraId="681B1ECC" w14:textId="018CFA41" w:rsidR="00334950" w:rsidRPr="0053103D" w:rsidRDefault="00334950" w:rsidP="00334950">
      <w:pPr>
        <w:pStyle w:val="Prosttext2"/>
        <w:rPr>
          <w:rFonts w:ascii="Times New Roman" w:hAnsi="Times New Roman"/>
          <w:sz w:val="24"/>
          <w:szCs w:val="24"/>
        </w:rPr>
      </w:pPr>
      <w:r w:rsidRPr="0053103D">
        <w:rPr>
          <w:rFonts w:ascii="Times New Roman" w:hAnsi="Times New Roman"/>
          <w:sz w:val="24"/>
          <w:szCs w:val="24"/>
        </w:rPr>
        <w:t>V souladu s ustanovení § 14, odst</w:t>
      </w:r>
      <w:r w:rsidR="002217E1">
        <w:rPr>
          <w:rFonts w:ascii="Times New Roman" w:hAnsi="Times New Roman"/>
          <w:sz w:val="24"/>
          <w:szCs w:val="24"/>
        </w:rPr>
        <w:t>.</w:t>
      </w:r>
      <w:r w:rsidRPr="0053103D">
        <w:rPr>
          <w:rFonts w:ascii="Times New Roman" w:hAnsi="Times New Roman"/>
          <w:sz w:val="24"/>
          <w:szCs w:val="24"/>
        </w:rPr>
        <w:t xml:space="preserve"> 5 písm. a) zákona č.106/1999 Sb. o svobodném přístupu k informacím jsem rozhodl o </w:t>
      </w:r>
    </w:p>
    <w:p w14:paraId="7379698C" w14:textId="77777777" w:rsidR="00334950" w:rsidRPr="0053103D" w:rsidRDefault="00334950" w:rsidP="00334950">
      <w:pPr>
        <w:pStyle w:val="Prosttext2"/>
        <w:rPr>
          <w:rFonts w:ascii="Times New Roman" w:hAnsi="Times New Roman"/>
          <w:sz w:val="24"/>
          <w:szCs w:val="24"/>
        </w:rPr>
      </w:pPr>
    </w:p>
    <w:p w14:paraId="13D32037" w14:textId="77777777" w:rsidR="00334950" w:rsidRPr="0053103D" w:rsidRDefault="00334950" w:rsidP="00334950">
      <w:pPr>
        <w:pStyle w:val="Prosttext2"/>
        <w:jc w:val="center"/>
        <w:rPr>
          <w:rFonts w:ascii="Times New Roman" w:hAnsi="Times New Roman"/>
          <w:b/>
          <w:bCs/>
          <w:sz w:val="24"/>
          <w:szCs w:val="24"/>
        </w:rPr>
      </w:pPr>
      <w:r w:rsidRPr="0053103D">
        <w:rPr>
          <w:rFonts w:ascii="Times New Roman" w:hAnsi="Times New Roman"/>
          <w:b/>
          <w:sz w:val="24"/>
          <w:szCs w:val="24"/>
        </w:rPr>
        <w:t>odmítnutí žádosti.</w:t>
      </w:r>
    </w:p>
    <w:p w14:paraId="2587974D" w14:textId="77777777" w:rsidR="00334950" w:rsidRPr="0053103D" w:rsidRDefault="00334950" w:rsidP="00334950">
      <w:pPr>
        <w:jc w:val="both"/>
        <w:rPr>
          <w:b/>
          <w:sz w:val="24"/>
          <w:szCs w:val="24"/>
        </w:rPr>
      </w:pPr>
    </w:p>
    <w:p w14:paraId="5DC43D16" w14:textId="77777777" w:rsidR="00334950" w:rsidRPr="0053103D" w:rsidRDefault="00334950" w:rsidP="00334950">
      <w:pPr>
        <w:jc w:val="both"/>
        <w:rPr>
          <w:b/>
          <w:sz w:val="24"/>
          <w:szCs w:val="24"/>
        </w:rPr>
      </w:pPr>
      <w:r w:rsidRPr="0053103D">
        <w:rPr>
          <w:b/>
          <w:sz w:val="24"/>
          <w:szCs w:val="24"/>
        </w:rPr>
        <w:t>Odůvodnění:</w:t>
      </w:r>
    </w:p>
    <w:p w14:paraId="4C686635" w14:textId="77777777" w:rsidR="00334950" w:rsidRPr="0053103D" w:rsidRDefault="00334950" w:rsidP="00334950">
      <w:pPr>
        <w:pStyle w:val="Prosttext"/>
        <w:rPr>
          <w:rFonts w:ascii="Times New Roman" w:hAnsi="Times New Roman" w:cs="Times New Roman"/>
          <w:sz w:val="24"/>
          <w:szCs w:val="24"/>
        </w:rPr>
      </w:pPr>
      <w:r w:rsidRPr="0053103D">
        <w:rPr>
          <w:rFonts w:ascii="Times New Roman" w:hAnsi="Times New Roman" w:cs="Times New Roman"/>
          <w:sz w:val="24"/>
          <w:szCs w:val="24"/>
        </w:rPr>
        <w:t xml:space="preserve">Posoudil jsem vaši žádost a zjistil, že je nesrozumitelná, není zřejmé, jaká informace je požadována, (nebo je formulována příliš obecně). Byl jste v zákonné lhůtě do sedmi dnů od podání žádosti vyzván, abyste žádost upřesnil. Protože jste tak do 30 dnů ode dne doručení výzvy neučinil, rozhodl jsem o odmítnutí žádosti. </w:t>
      </w:r>
    </w:p>
    <w:p w14:paraId="5C25EAB3" w14:textId="77777777" w:rsidR="00334950" w:rsidRPr="0053103D" w:rsidRDefault="00334950" w:rsidP="00334950">
      <w:pPr>
        <w:pStyle w:val="Prosttext"/>
        <w:rPr>
          <w:rFonts w:ascii="Times New Roman" w:hAnsi="Times New Roman" w:cs="Times New Roman"/>
          <w:sz w:val="24"/>
          <w:szCs w:val="24"/>
        </w:rPr>
      </w:pPr>
      <w:r w:rsidRPr="0053103D">
        <w:rPr>
          <w:rFonts w:ascii="Times New Roman" w:hAnsi="Times New Roman" w:cs="Times New Roman"/>
          <w:sz w:val="24"/>
          <w:szCs w:val="24"/>
        </w:rPr>
        <w:t xml:space="preserve"> </w:t>
      </w:r>
    </w:p>
    <w:p w14:paraId="35A9C100" w14:textId="77777777" w:rsidR="00334950" w:rsidRPr="0053103D" w:rsidRDefault="00334950" w:rsidP="00334950">
      <w:pPr>
        <w:jc w:val="both"/>
        <w:rPr>
          <w:sz w:val="24"/>
          <w:szCs w:val="24"/>
        </w:rPr>
      </w:pPr>
      <w:r w:rsidRPr="0053103D">
        <w:rPr>
          <w:b/>
          <w:sz w:val="24"/>
          <w:szCs w:val="24"/>
        </w:rPr>
        <w:t>Poučení</w:t>
      </w:r>
      <w:r w:rsidRPr="0053103D">
        <w:rPr>
          <w:sz w:val="24"/>
          <w:szCs w:val="24"/>
        </w:rPr>
        <w:t>: Proti tomuto  rozhodnutí můžete podat  odvolání  prostřednictvím základní školy ke Krajskému úřadu _____________ do 15 dnů ode dne jeho doručení.</w:t>
      </w:r>
    </w:p>
    <w:p w14:paraId="4C5DED06" w14:textId="77777777" w:rsidR="00334950" w:rsidRPr="0053103D" w:rsidRDefault="00334950" w:rsidP="00334950">
      <w:pPr>
        <w:jc w:val="both"/>
        <w:rPr>
          <w:sz w:val="24"/>
          <w:szCs w:val="24"/>
        </w:rPr>
      </w:pPr>
    </w:p>
    <w:p w14:paraId="4A5AD8B8" w14:textId="77777777" w:rsidR="00334950" w:rsidRPr="0053103D" w:rsidRDefault="00334950" w:rsidP="00334950">
      <w:pPr>
        <w:jc w:val="both"/>
        <w:rPr>
          <w:sz w:val="24"/>
          <w:szCs w:val="24"/>
        </w:rPr>
      </w:pPr>
    </w:p>
    <w:p w14:paraId="1A38E702" w14:textId="77777777" w:rsidR="00334950" w:rsidRPr="0053103D" w:rsidRDefault="00334950" w:rsidP="00334950">
      <w:pPr>
        <w:ind w:left="2832" w:firstLine="708"/>
        <w:jc w:val="both"/>
        <w:rPr>
          <w:i/>
          <w:sz w:val="24"/>
          <w:szCs w:val="24"/>
        </w:rPr>
      </w:pPr>
      <w:r w:rsidRPr="0053103D">
        <w:rPr>
          <w:i/>
          <w:sz w:val="24"/>
          <w:szCs w:val="24"/>
        </w:rPr>
        <w:t>(úřední kulaté  razítko)</w:t>
      </w:r>
    </w:p>
    <w:p w14:paraId="1402FB3D" w14:textId="77777777" w:rsidR="00334950" w:rsidRPr="0053103D" w:rsidRDefault="00334950" w:rsidP="00334950">
      <w:pPr>
        <w:jc w:val="both"/>
        <w:rPr>
          <w:i/>
          <w:sz w:val="24"/>
          <w:szCs w:val="24"/>
        </w:rPr>
      </w:pPr>
    </w:p>
    <w:p w14:paraId="516D1FE3" w14:textId="77777777" w:rsidR="00334950" w:rsidRPr="0053103D" w:rsidRDefault="00334950" w:rsidP="00334950">
      <w:pPr>
        <w:jc w:val="both"/>
        <w:rPr>
          <w:i/>
          <w:sz w:val="24"/>
          <w:szCs w:val="24"/>
        </w:rPr>
      </w:pPr>
      <w:r w:rsidRPr="0053103D">
        <w:rPr>
          <w:i/>
          <w:sz w:val="24"/>
          <w:szCs w:val="24"/>
        </w:rPr>
        <w:t>(podpis)</w:t>
      </w:r>
    </w:p>
    <w:p w14:paraId="626D214D" w14:textId="77777777" w:rsidR="00334950" w:rsidRPr="0053103D" w:rsidRDefault="00334950" w:rsidP="00334950">
      <w:pPr>
        <w:jc w:val="both"/>
        <w:rPr>
          <w:i/>
          <w:sz w:val="24"/>
          <w:szCs w:val="24"/>
        </w:rPr>
      </w:pPr>
    </w:p>
    <w:p w14:paraId="0FA37F03" w14:textId="77777777" w:rsidR="00334950" w:rsidRPr="0053103D" w:rsidRDefault="00334950" w:rsidP="00334950">
      <w:pPr>
        <w:jc w:val="both"/>
        <w:rPr>
          <w:i/>
          <w:sz w:val="24"/>
          <w:szCs w:val="24"/>
        </w:rPr>
      </w:pPr>
      <w:r w:rsidRPr="0053103D">
        <w:rPr>
          <w:i/>
          <w:sz w:val="24"/>
          <w:szCs w:val="24"/>
        </w:rPr>
        <w:t>(titul, jméno, příjmení)</w:t>
      </w:r>
    </w:p>
    <w:p w14:paraId="0E4C491F" w14:textId="77777777" w:rsidR="00334950" w:rsidRPr="0053103D" w:rsidRDefault="00334950" w:rsidP="00334950">
      <w:pPr>
        <w:jc w:val="both"/>
        <w:rPr>
          <w:sz w:val="24"/>
          <w:szCs w:val="24"/>
        </w:rPr>
      </w:pPr>
      <w:r w:rsidRPr="0053103D">
        <w:rPr>
          <w:sz w:val="24"/>
          <w:szCs w:val="24"/>
        </w:rPr>
        <w:t xml:space="preserve">ředitel školy </w:t>
      </w:r>
    </w:p>
    <w:p w14:paraId="1F9DD220" w14:textId="77777777" w:rsidR="00334950" w:rsidRPr="0053103D" w:rsidRDefault="00334950" w:rsidP="00334950">
      <w:pPr>
        <w:jc w:val="both"/>
        <w:rPr>
          <w:sz w:val="24"/>
          <w:szCs w:val="24"/>
        </w:rPr>
      </w:pPr>
    </w:p>
    <w:p w14:paraId="0492E162" w14:textId="77777777" w:rsidR="00334950" w:rsidRPr="0053103D" w:rsidRDefault="00334950" w:rsidP="00334950">
      <w:pPr>
        <w:pStyle w:val="Prosttext2"/>
        <w:rPr>
          <w:rFonts w:ascii="Times New Roman" w:hAnsi="Times New Roman"/>
          <w:sz w:val="24"/>
          <w:szCs w:val="24"/>
        </w:rPr>
      </w:pPr>
    </w:p>
    <w:p w14:paraId="11DD1238" w14:textId="77777777" w:rsidR="00334950" w:rsidRPr="0053103D" w:rsidRDefault="00334950" w:rsidP="00334950">
      <w:pPr>
        <w:pStyle w:val="Prosttext2"/>
        <w:rPr>
          <w:rFonts w:ascii="Times New Roman" w:hAnsi="Times New Roman"/>
          <w:sz w:val="24"/>
          <w:szCs w:val="24"/>
        </w:rPr>
      </w:pPr>
    </w:p>
    <w:p w14:paraId="6910A8DC" w14:textId="77777777" w:rsidR="00334950" w:rsidRPr="0053103D" w:rsidRDefault="00334950" w:rsidP="00334950">
      <w:pPr>
        <w:pStyle w:val="Prosttext2"/>
        <w:rPr>
          <w:rFonts w:ascii="Times New Roman" w:hAnsi="Times New Roman"/>
          <w:sz w:val="24"/>
          <w:szCs w:val="24"/>
        </w:rPr>
      </w:pPr>
    </w:p>
    <w:p w14:paraId="3F2AFACE" w14:textId="7AED1C8C" w:rsidR="00334950" w:rsidRDefault="00334950" w:rsidP="00334950">
      <w:pPr>
        <w:pStyle w:val="Prosttext2"/>
        <w:rPr>
          <w:rFonts w:ascii="Times New Roman" w:hAnsi="Times New Roman"/>
          <w:sz w:val="24"/>
          <w:szCs w:val="24"/>
        </w:rPr>
      </w:pPr>
    </w:p>
    <w:p w14:paraId="756D1D78" w14:textId="7610731C" w:rsidR="0020630F" w:rsidRDefault="0020630F" w:rsidP="00334950">
      <w:pPr>
        <w:pStyle w:val="Prosttext2"/>
        <w:rPr>
          <w:rFonts w:ascii="Times New Roman" w:hAnsi="Times New Roman"/>
          <w:sz w:val="24"/>
          <w:szCs w:val="24"/>
        </w:rPr>
      </w:pPr>
    </w:p>
    <w:p w14:paraId="701CF660" w14:textId="2224AECC" w:rsidR="0020630F" w:rsidRDefault="0020630F" w:rsidP="00334950">
      <w:pPr>
        <w:pStyle w:val="Prosttext2"/>
        <w:rPr>
          <w:rFonts w:ascii="Times New Roman" w:hAnsi="Times New Roman"/>
          <w:sz w:val="24"/>
          <w:szCs w:val="24"/>
        </w:rPr>
      </w:pPr>
    </w:p>
    <w:p w14:paraId="74528D91" w14:textId="1E0DDC21" w:rsidR="0020630F" w:rsidRDefault="0020630F" w:rsidP="00334950">
      <w:pPr>
        <w:pStyle w:val="Prosttext2"/>
        <w:rPr>
          <w:rFonts w:ascii="Times New Roman" w:hAnsi="Times New Roman"/>
          <w:sz w:val="24"/>
          <w:szCs w:val="24"/>
        </w:rPr>
      </w:pPr>
    </w:p>
    <w:p w14:paraId="14C2998F" w14:textId="0889C5F0" w:rsidR="0020630F" w:rsidRDefault="0020630F" w:rsidP="00334950">
      <w:pPr>
        <w:pStyle w:val="Prosttext2"/>
        <w:rPr>
          <w:rFonts w:ascii="Times New Roman" w:hAnsi="Times New Roman"/>
          <w:sz w:val="24"/>
          <w:szCs w:val="24"/>
        </w:rPr>
      </w:pPr>
    </w:p>
    <w:p w14:paraId="287B4A80" w14:textId="77777777" w:rsidR="0020630F" w:rsidRPr="0053103D" w:rsidRDefault="0020630F" w:rsidP="00334950">
      <w:pPr>
        <w:pStyle w:val="Prosttext2"/>
        <w:rPr>
          <w:rFonts w:ascii="Times New Roman" w:hAnsi="Times New Roman"/>
          <w:sz w:val="24"/>
          <w:szCs w:val="24"/>
        </w:rPr>
      </w:pPr>
      <w:bookmarkStart w:id="0" w:name="_GoBack"/>
      <w:bookmarkEnd w:id="0"/>
    </w:p>
    <w:p w14:paraId="6EE4867A" w14:textId="77777777" w:rsidR="00334950" w:rsidRPr="0053103D" w:rsidRDefault="00334950">
      <w:pPr>
        <w:pStyle w:val="Prosttext2"/>
        <w:rPr>
          <w:rFonts w:ascii="Times New Roman" w:hAnsi="Times New Roman"/>
          <w:sz w:val="24"/>
          <w:szCs w:val="24"/>
        </w:rPr>
      </w:pPr>
    </w:p>
    <w:p w14:paraId="5007E7C3" w14:textId="77777777" w:rsidR="00334950" w:rsidRPr="0053103D" w:rsidRDefault="00334950" w:rsidP="00334950">
      <w:pPr>
        <w:jc w:val="both"/>
        <w:rPr>
          <w:b/>
          <w:sz w:val="24"/>
          <w:szCs w:val="24"/>
        </w:rPr>
      </w:pPr>
      <w:r w:rsidRPr="0053103D">
        <w:rPr>
          <w:b/>
          <w:sz w:val="24"/>
          <w:szCs w:val="24"/>
        </w:rPr>
        <w:lastRenderedPageBreak/>
        <w:t>11. Závěrečná ustanovení</w:t>
      </w:r>
    </w:p>
    <w:p w14:paraId="5A52FDFA" w14:textId="77777777" w:rsidR="00334950" w:rsidRPr="0053103D" w:rsidRDefault="00334950" w:rsidP="00334950">
      <w:pPr>
        <w:jc w:val="both"/>
        <w:rPr>
          <w:sz w:val="24"/>
          <w:szCs w:val="24"/>
        </w:rPr>
      </w:pPr>
    </w:p>
    <w:p w14:paraId="3CE64D5E" w14:textId="77777777" w:rsidR="00334950" w:rsidRPr="0053103D" w:rsidRDefault="00334950" w:rsidP="00334950">
      <w:pPr>
        <w:numPr>
          <w:ilvl w:val="0"/>
          <w:numId w:val="10"/>
        </w:numPr>
        <w:ind w:left="720"/>
        <w:jc w:val="both"/>
        <w:rPr>
          <w:sz w:val="24"/>
          <w:szCs w:val="24"/>
        </w:rPr>
      </w:pPr>
      <w:r w:rsidRPr="0053103D">
        <w:rPr>
          <w:sz w:val="24"/>
          <w:szCs w:val="24"/>
        </w:rPr>
        <w:t>Kontrolou provádění ustanovení této směrnice je statutárním orgánem školy pověřen zaměstnanec:</w:t>
      </w:r>
    </w:p>
    <w:p w14:paraId="6A32D80D" w14:textId="77777777" w:rsidR="00334950" w:rsidRPr="0053103D" w:rsidRDefault="00334950" w:rsidP="00334950">
      <w:pPr>
        <w:numPr>
          <w:ilvl w:val="0"/>
          <w:numId w:val="10"/>
        </w:numPr>
        <w:ind w:left="720"/>
        <w:jc w:val="both"/>
        <w:rPr>
          <w:sz w:val="24"/>
          <w:szCs w:val="24"/>
        </w:rPr>
      </w:pPr>
      <w:r w:rsidRPr="0053103D">
        <w:rPr>
          <w:sz w:val="24"/>
          <w:szCs w:val="24"/>
        </w:rPr>
        <w:t>O kontrolách provádí písemné záznamy</w:t>
      </w:r>
    </w:p>
    <w:p w14:paraId="3B9760CF" w14:textId="2C617131" w:rsidR="00334950" w:rsidRPr="0053103D" w:rsidRDefault="00334950" w:rsidP="00334950">
      <w:pPr>
        <w:numPr>
          <w:ilvl w:val="0"/>
          <w:numId w:val="10"/>
        </w:numPr>
        <w:ind w:left="720"/>
        <w:jc w:val="both"/>
        <w:rPr>
          <w:sz w:val="24"/>
          <w:szCs w:val="24"/>
        </w:rPr>
      </w:pPr>
      <w:r w:rsidRPr="0053103D">
        <w:rPr>
          <w:sz w:val="24"/>
          <w:szCs w:val="24"/>
        </w:rPr>
        <w:t>Zrušuje se předchozí znění této směrnice č.j.:</w:t>
      </w:r>
      <w:r w:rsidR="004E055C">
        <w:rPr>
          <w:sz w:val="24"/>
          <w:szCs w:val="24"/>
        </w:rPr>
        <w:t xml:space="preserve"> </w:t>
      </w:r>
      <w:r w:rsidR="00A07548">
        <w:rPr>
          <w:sz w:val="24"/>
          <w:szCs w:val="24"/>
        </w:rPr>
        <w:t>ZŠ/120/2014</w:t>
      </w:r>
      <w:r w:rsidRPr="0053103D">
        <w:rPr>
          <w:sz w:val="24"/>
          <w:szCs w:val="24"/>
        </w:rPr>
        <w:t xml:space="preserve"> ze dne</w:t>
      </w:r>
      <w:r w:rsidR="00A07548">
        <w:rPr>
          <w:sz w:val="24"/>
          <w:szCs w:val="24"/>
        </w:rPr>
        <w:t xml:space="preserve"> 1. 9. 2014</w:t>
      </w:r>
      <w:r w:rsidRPr="0053103D">
        <w:rPr>
          <w:sz w:val="24"/>
          <w:szCs w:val="24"/>
        </w:rPr>
        <w:t xml:space="preserve">. Uložení směrnice v archivu školy se řídí spisovým řádem školy. </w:t>
      </w:r>
    </w:p>
    <w:p w14:paraId="3969C93B" w14:textId="6647DFA7" w:rsidR="00334950" w:rsidRPr="0053103D" w:rsidRDefault="00334950" w:rsidP="00334950">
      <w:pPr>
        <w:numPr>
          <w:ilvl w:val="0"/>
          <w:numId w:val="10"/>
        </w:numPr>
        <w:ind w:left="720"/>
        <w:jc w:val="both"/>
        <w:rPr>
          <w:sz w:val="24"/>
          <w:szCs w:val="24"/>
        </w:rPr>
      </w:pPr>
      <w:r w:rsidRPr="0053103D">
        <w:rPr>
          <w:sz w:val="24"/>
          <w:szCs w:val="24"/>
        </w:rPr>
        <w:t xml:space="preserve">Směrnice nabývá </w:t>
      </w:r>
      <w:r w:rsidR="00A07548">
        <w:rPr>
          <w:sz w:val="24"/>
          <w:szCs w:val="24"/>
        </w:rPr>
        <w:t>platnosti</w:t>
      </w:r>
      <w:r w:rsidRPr="0053103D">
        <w:rPr>
          <w:sz w:val="24"/>
          <w:szCs w:val="24"/>
        </w:rPr>
        <w:t xml:space="preserve"> dnem:</w:t>
      </w:r>
      <w:r w:rsidR="004E055C">
        <w:rPr>
          <w:sz w:val="24"/>
          <w:szCs w:val="24"/>
        </w:rPr>
        <w:t xml:space="preserve"> </w:t>
      </w:r>
      <w:r w:rsidR="00A07548">
        <w:rPr>
          <w:sz w:val="24"/>
          <w:szCs w:val="24"/>
        </w:rPr>
        <w:t>1. 9. 2021</w:t>
      </w:r>
    </w:p>
    <w:p w14:paraId="2A59A2B8" w14:textId="3820B654" w:rsidR="00334950" w:rsidRPr="0053103D" w:rsidRDefault="00334950" w:rsidP="00334950">
      <w:pPr>
        <w:numPr>
          <w:ilvl w:val="0"/>
          <w:numId w:val="10"/>
        </w:numPr>
        <w:ind w:left="720"/>
        <w:jc w:val="both"/>
        <w:rPr>
          <w:sz w:val="24"/>
          <w:szCs w:val="24"/>
        </w:rPr>
      </w:pPr>
      <w:r w:rsidRPr="0053103D">
        <w:rPr>
          <w:sz w:val="24"/>
          <w:szCs w:val="24"/>
        </w:rPr>
        <w:t>Směrnice nabývá účinnosti dnem:</w:t>
      </w:r>
      <w:r w:rsidR="00A07548">
        <w:rPr>
          <w:sz w:val="24"/>
          <w:szCs w:val="24"/>
        </w:rPr>
        <w:t xml:space="preserve"> 16. 9. 2021</w:t>
      </w:r>
    </w:p>
    <w:p w14:paraId="4BC42EDB" w14:textId="0C004C4B" w:rsidR="00334950" w:rsidRPr="0053103D" w:rsidRDefault="00334950" w:rsidP="00334950">
      <w:pPr>
        <w:numPr>
          <w:ilvl w:val="0"/>
          <w:numId w:val="10"/>
        </w:numPr>
        <w:ind w:left="720"/>
        <w:jc w:val="both"/>
        <w:rPr>
          <w:sz w:val="24"/>
          <w:szCs w:val="24"/>
        </w:rPr>
      </w:pPr>
      <w:r w:rsidRPr="0053103D">
        <w:rPr>
          <w:sz w:val="24"/>
          <w:szCs w:val="24"/>
        </w:rPr>
        <w:t xml:space="preserve">Zaměstnanci školy s tímto řádem byli seznámeni na provozní poradě dne </w:t>
      </w:r>
      <w:r w:rsidR="00A07548">
        <w:rPr>
          <w:sz w:val="24"/>
          <w:szCs w:val="24"/>
        </w:rPr>
        <w:t>1</w:t>
      </w:r>
      <w:r w:rsidRPr="0053103D">
        <w:rPr>
          <w:sz w:val="24"/>
          <w:szCs w:val="24"/>
        </w:rPr>
        <w:t>.</w:t>
      </w:r>
      <w:r w:rsidR="00A07548">
        <w:rPr>
          <w:sz w:val="24"/>
          <w:szCs w:val="24"/>
        </w:rPr>
        <w:t xml:space="preserve"> 9. 2021</w:t>
      </w:r>
    </w:p>
    <w:p w14:paraId="4046625F" w14:textId="77777777" w:rsidR="00334950" w:rsidRPr="0053103D" w:rsidRDefault="00334950" w:rsidP="00334950">
      <w:pPr>
        <w:jc w:val="both"/>
        <w:rPr>
          <w:sz w:val="24"/>
          <w:szCs w:val="24"/>
        </w:rPr>
      </w:pPr>
    </w:p>
    <w:p w14:paraId="6738B60B" w14:textId="77777777" w:rsidR="00334950" w:rsidRPr="0053103D" w:rsidRDefault="00334950" w:rsidP="00334950">
      <w:pPr>
        <w:jc w:val="both"/>
        <w:rPr>
          <w:sz w:val="24"/>
          <w:szCs w:val="24"/>
        </w:rPr>
      </w:pPr>
    </w:p>
    <w:p w14:paraId="05ACB48B" w14:textId="77777777" w:rsidR="00334950" w:rsidRPr="0053103D" w:rsidRDefault="00334950" w:rsidP="00334950">
      <w:pPr>
        <w:jc w:val="both"/>
        <w:rPr>
          <w:sz w:val="24"/>
          <w:szCs w:val="24"/>
        </w:rPr>
      </w:pPr>
    </w:p>
    <w:p w14:paraId="4D96E53A" w14:textId="2110EFF3" w:rsidR="00334950" w:rsidRPr="0053103D" w:rsidRDefault="00334950" w:rsidP="00334950">
      <w:pPr>
        <w:jc w:val="both"/>
        <w:rPr>
          <w:sz w:val="24"/>
          <w:szCs w:val="24"/>
        </w:rPr>
      </w:pPr>
      <w:r w:rsidRPr="0053103D">
        <w:rPr>
          <w:sz w:val="24"/>
          <w:szCs w:val="24"/>
        </w:rPr>
        <w:t>V</w:t>
      </w:r>
      <w:r w:rsidR="00A07548">
        <w:rPr>
          <w:sz w:val="24"/>
          <w:szCs w:val="24"/>
        </w:rPr>
        <w:t xml:space="preserve"> Lysé nad Labem </w:t>
      </w:r>
      <w:r w:rsidRPr="0053103D">
        <w:rPr>
          <w:sz w:val="24"/>
          <w:szCs w:val="24"/>
        </w:rPr>
        <w:t>dne</w:t>
      </w:r>
      <w:r w:rsidR="00A07548">
        <w:rPr>
          <w:sz w:val="24"/>
          <w:szCs w:val="24"/>
        </w:rPr>
        <w:t xml:space="preserve"> 1. 9. 2021</w:t>
      </w:r>
    </w:p>
    <w:p w14:paraId="30E4CCC5" w14:textId="77777777" w:rsidR="00334950" w:rsidRPr="0053103D" w:rsidRDefault="00334950" w:rsidP="00334950">
      <w:pPr>
        <w:jc w:val="both"/>
        <w:rPr>
          <w:i/>
          <w:sz w:val="24"/>
          <w:szCs w:val="24"/>
        </w:rPr>
      </w:pPr>
    </w:p>
    <w:p w14:paraId="43E12D37" w14:textId="77777777" w:rsidR="00334950" w:rsidRPr="0053103D" w:rsidRDefault="00334950" w:rsidP="00334950">
      <w:pPr>
        <w:rPr>
          <w:i/>
          <w:sz w:val="24"/>
          <w:szCs w:val="24"/>
        </w:rPr>
      </w:pPr>
    </w:p>
    <w:p w14:paraId="21188279" w14:textId="7ECFBF96" w:rsidR="00334950" w:rsidRPr="0053103D" w:rsidRDefault="00A07548" w:rsidP="0033495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Mgr. Petr Tomek, v. r.</w:t>
      </w:r>
    </w:p>
    <w:p w14:paraId="4452246A" w14:textId="77777777" w:rsidR="00334950" w:rsidRPr="0053103D" w:rsidRDefault="00334950" w:rsidP="00A07548">
      <w:pPr>
        <w:pStyle w:val="Zkladntext"/>
        <w:ind w:left="5664" w:firstLine="708"/>
        <w:rPr>
          <w:sz w:val="24"/>
          <w:szCs w:val="24"/>
        </w:rPr>
      </w:pPr>
      <w:r w:rsidRPr="0053103D">
        <w:rPr>
          <w:sz w:val="24"/>
          <w:szCs w:val="24"/>
        </w:rPr>
        <w:t>titul, jméno, funkce</w:t>
      </w:r>
    </w:p>
    <w:p w14:paraId="1E4BC2CA" w14:textId="77777777" w:rsidR="00334950" w:rsidRPr="0053103D" w:rsidRDefault="00334950" w:rsidP="00A07548">
      <w:pPr>
        <w:pStyle w:val="Zkladntext"/>
        <w:ind w:left="5664" w:firstLine="708"/>
        <w:rPr>
          <w:sz w:val="24"/>
          <w:szCs w:val="24"/>
        </w:rPr>
      </w:pPr>
      <w:r w:rsidRPr="0053103D">
        <w:rPr>
          <w:sz w:val="24"/>
          <w:szCs w:val="24"/>
        </w:rPr>
        <w:t>ředitel školy</w:t>
      </w:r>
    </w:p>
    <w:p w14:paraId="5B7C6F69" w14:textId="77777777" w:rsidR="00334950" w:rsidRPr="0053103D" w:rsidRDefault="00334950" w:rsidP="00334950">
      <w:pPr>
        <w:pStyle w:val="Zkladntext"/>
        <w:rPr>
          <w:sz w:val="24"/>
          <w:szCs w:val="24"/>
        </w:rPr>
      </w:pPr>
    </w:p>
    <w:p w14:paraId="4FCAF98B" w14:textId="77777777" w:rsidR="00B16B6D" w:rsidRPr="0053103D" w:rsidRDefault="00B16B6D" w:rsidP="00334950">
      <w:pPr>
        <w:pStyle w:val="Prosttext2"/>
        <w:rPr>
          <w:sz w:val="24"/>
          <w:szCs w:val="24"/>
        </w:rPr>
      </w:pPr>
    </w:p>
    <w:sectPr w:rsidR="00B16B6D" w:rsidRPr="0053103D" w:rsidSect="00A0441E">
      <w:headerReference w:type="default" r:id="rId16"/>
      <w:footerReference w:type="even" r:id="rId17"/>
      <w:footerReference w:type="default" r:id="rId18"/>
      <w:pgSz w:w="11907" w:h="16840" w:code="9"/>
      <w:pgMar w:top="1134" w:right="1134" w:bottom="1134" w:left="1134" w:header="567" w:footer="567" w:gutter="0"/>
      <w:pgNumType w:start="1"/>
      <w:cols w:sep="1" w:space="34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704AF" w14:textId="77777777" w:rsidR="00313ED2" w:rsidRDefault="00313ED2">
      <w:r>
        <w:separator/>
      </w:r>
    </w:p>
  </w:endnote>
  <w:endnote w:type="continuationSeparator" w:id="0">
    <w:p w14:paraId="703E3A85" w14:textId="77777777" w:rsidR="00313ED2" w:rsidRDefault="0031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ttaw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538AB" w14:textId="77777777" w:rsidR="00313ED2" w:rsidRDefault="00313ED2">
    <w:pPr>
      <w:pStyle w:val="Zpat"/>
      <w:framePr w:wrap="auto" w:vAnchor="text" w:hAnchor="margin" w:xAlign="outside" w:y="1"/>
      <w:rPr>
        <w:rStyle w:val="slostrnky"/>
        <w:rFonts w:ascii="Arial" w:hAnsi="Arial"/>
        <w:b/>
        <w:sz w:val="24"/>
      </w:rPr>
    </w:pPr>
  </w:p>
  <w:p w14:paraId="31EC0669" w14:textId="77777777" w:rsidR="00313ED2" w:rsidRDefault="00313ED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5705C" w14:textId="77777777" w:rsidR="00313ED2" w:rsidRDefault="00313ED2">
    <w:pPr>
      <w:pStyle w:val="Zpat"/>
      <w:framePr w:wrap="auto" w:vAnchor="text" w:hAnchor="margin" w:xAlign="outside" w:y="1"/>
      <w:rPr>
        <w:rStyle w:val="slostrnky"/>
      </w:rPr>
    </w:pPr>
  </w:p>
  <w:p w14:paraId="14843D3C" w14:textId="77777777" w:rsidR="00313ED2" w:rsidRPr="000D57C2" w:rsidRDefault="00313ED2" w:rsidP="0036762E">
    <w:pPr>
      <w:pStyle w:val="Zpat"/>
      <w:pBdr>
        <w:top w:val="single" w:sz="6" w:space="1" w:color="auto"/>
        <w:left w:val="single" w:sz="6" w:space="4" w:color="auto"/>
        <w:bottom w:val="single" w:sz="6" w:space="1" w:color="auto"/>
        <w:right w:val="single" w:sz="6" w:space="4" w:color="auto"/>
      </w:pBdr>
    </w:pPr>
    <w:r w:rsidRPr="000D57C2">
      <w:t xml:space="preserve">56.  Poskytování informací                                                                                                          strana  </w:t>
    </w:r>
    <w:r>
      <w:rPr>
        <w:noProof/>
      </w:rPr>
      <w:fldChar w:fldCharType="begin"/>
    </w:r>
    <w:r>
      <w:rPr>
        <w:noProof/>
      </w:rPr>
      <w:instrText xml:space="preserve"> PAGE   \* MERGEFORMAT </w:instrText>
    </w:r>
    <w:r>
      <w:rPr>
        <w:noProof/>
      </w:rPr>
      <w:fldChar w:fldCharType="separate"/>
    </w:r>
    <w:r>
      <w:rPr>
        <w:noProof/>
      </w:rPr>
      <w:t>2</w:t>
    </w:r>
    <w:r>
      <w:rPr>
        <w:noProof/>
      </w:rPr>
      <w:fldChar w:fldCharType="end"/>
    </w:r>
    <w:r w:rsidRPr="000D57C2">
      <w:t xml:space="preserve"> </w:t>
    </w:r>
    <w:r w:rsidRPr="000D57C2">
      <w:rPr>
        <w:rStyle w:val="slostrnky"/>
      </w:rPr>
      <w:t xml:space="preserve">z počtu </w:t>
    </w:r>
    <w:r w:rsidRPr="000D57C2">
      <w:rPr>
        <w:rStyle w:val="slostrnky"/>
      </w:rPr>
      <w:fldChar w:fldCharType="begin"/>
    </w:r>
    <w:r w:rsidRPr="000D57C2">
      <w:rPr>
        <w:rStyle w:val="slostrnky"/>
      </w:rPr>
      <w:instrText xml:space="preserve"> NUMPAGES </w:instrText>
    </w:r>
    <w:r w:rsidRPr="000D57C2">
      <w:rPr>
        <w:rStyle w:val="slostrnky"/>
      </w:rPr>
      <w:fldChar w:fldCharType="separate"/>
    </w:r>
    <w:r>
      <w:rPr>
        <w:rStyle w:val="slostrnky"/>
        <w:noProof/>
      </w:rPr>
      <w:t>8</w:t>
    </w:r>
    <w:r w:rsidRPr="000D57C2">
      <w:rPr>
        <w:rStyle w:val="slostrnky"/>
      </w:rPr>
      <w:fldChar w:fldCharType="end"/>
    </w:r>
  </w:p>
  <w:p w14:paraId="302DE909" w14:textId="77777777" w:rsidR="00313ED2" w:rsidRDefault="00313ED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D7FC7" w14:textId="77777777" w:rsidR="00313ED2" w:rsidRDefault="00313ED2">
      <w:r>
        <w:separator/>
      </w:r>
    </w:p>
  </w:footnote>
  <w:footnote w:type="continuationSeparator" w:id="0">
    <w:p w14:paraId="15DA000F" w14:textId="77777777" w:rsidR="00313ED2" w:rsidRDefault="0031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E1CA8" w14:textId="6B29BEA0" w:rsidR="00313ED2" w:rsidRDefault="00094F45" w:rsidP="0036762E">
    <w:pPr>
      <w:pStyle w:val="Zhlav"/>
      <w:pBdr>
        <w:top w:val="single" w:sz="6" w:space="1" w:color="auto"/>
        <w:left w:val="single" w:sz="6" w:space="4" w:color="auto"/>
        <w:bottom w:val="single" w:sz="6" w:space="1" w:color="auto"/>
        <w:right w:val="single" w:sz="6" w:space="4" w:color="auto"/>
      </w:pBdr>
      <w:jc w:val="center"/>
      <w:rPr>
        <w:sz w:val="18"/>
      </w:rPr>
    </w:pPr>
    <w:r>
      <w:rPr>
        <w:sz w:val="18"/>
      </w:rPr>
      <w:t xml:space="preserve">Praktická škola a </w:t>
    </w:r>
    <w:r w:rsidR="00313ED2">
      <w:rPr>
        <w:sz w:val="18"/>
      </w:rPr>
      <w:t xml:space="preserve">Základní škola </w:t>
    </w:r>
    <w:r>
      <w:rPr>
        <w:sz w:val="18"/>
      </w:rPr>
      <w:t>Lysá nad Labem</w:t>
    </w:r>
    <w:r w:rsidR="00313ED2">
      <w:rPr>
        <w:sz w:val="18"/>
      </w:rPr>
      <w:t>, příspěvková organizace</w:t>
    </w:r>
  </w:p>
  <w:p w14:paraId="713E4E71" w14:textId="77777777" w:rsidR="00313ED2" w:rsidRPr="0036762E" w:rsidRDefault="00313ED2" w:rsidP="003676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F0DA5"/>
    <w:multiLevelType w:val="hybridMultilevel"/>
    <w:tmpl w:val="6E869FD8"/>
    <w:lvl w:ilvl="0" w:tplc="5D96D568">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CA7C1C"/>
    <w:multiLevelType w:val="hybridMultilevel"/>
    <w:tmpl w:val="43FA5696"/>
    <w:lvl w:ilvl="0" w:tplc="FFFFFFF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064444B"/>
    <w:multiLevelType w:val="hybridMultilevel"/>
    <w:tmpl w:val="570A85DC"/>
    <w:lvl w:ilvl="0" w:tplc="23DAD2B2">
      <w:numFmt w:val="bullet"/>
      <w:lvlText w:val="-"/>
      <w:lvlJc w:val="left"/>
      <w:pPr>
        <w:tabs>
          <w:tab w:val="num" w:pos="928"/>
        </w:tabs>
        <w:ind w:left="928" w:hanging="360"/>
      </w:pPr>
      <w:rPr>
        <w:rFonts w:ascii="Times New Roman" w:eastAsia="Times New Roman" w:hAnsi="Times New Roman" w:cs="Times New Roman"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23E6609B"/>
    <w:multiLevelType w:val="hybridMultilevel"/>
    <w:tmpl w:val="6F48A1DE"/>
    <w:lvl w:ilvl="0" w:tplc="FFFFFFFF">
      <w:start w:val="1"/>
      <w:numFmt w:val="decimal"/>
      <w:lvlText w:val="%1."/>
      <w:lvlJc w:val="left"/>
      <w:pPr>
        <w:tabs>
          <w:tab w:val="num" w:pos="720"/>
        </w:tabs>
        <w:ind w:left="720" w:hanging="360"/>
      </w:pPr>
      <w:rPr>
        <w:rFonts w:hint="default"/>
      </w:rPr>
    </w:lvl>
    <w:lvl w:ilvl="1" w:tplc="DDE2C096">
      <w:start w:val="1"/>
      <w:numFmt w:val="bullet"/>
      <w:lvlText w:val=""/>
      <w:lvlJc w:val="left"/>
      <w:pPr>
        <w:tabs>
          <w:tab w:val="num" w:pos="1534"/>
        </w:tabs>
        <w:ind w:left="1534" w:hanging="45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EF351F2"/>
    <w:multiLevelType w:val="hybridMultilevel"/>
    <w:tmpl w:val="FF1A20AA"/>
    <w:lvl w:ilvl="0" w:tplc="23DAD2B2">
      <w:numFmt w:val="bullet"/>
      <w:lvlText w:val="-"/>
      <w:lvlJc w:val="left"/>
      <w:pPr>
        <w:tabs>
          <w:tab w:val="num" w:pos="928"/>
        </w:tabs>
        <w:ind w:left="928" w:hanging="360"/>
      </w:pPr>
      <w:rPr>
        <w:rFonts w:ascii="Times New Roman" w:eastAsia="Times New Roman" w:hAnsi="Times New Roman" w:cs="Times New Roman"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325B78D9"/>
    <w:multiLevelType w:val="hybridMultilevel"/>
    <w:tmpl w:val="8940C8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4C2435"/>
    <w:multiLevelType w:val="hybridMultilevel"/>
    <w:tmpl w:val="6EF087BA"/>
    <w:lvl w:ilvl="0" w:tplc="23DAD2B2">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4FAF3977"/>
    <w:multiLevelType w:val="hybridMultilevel"/>
    <w:tmpl w:val="EE2CD314"/>
    <w:lvl w:ilvl="0" w:tplc="23DAD2B2">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528B5E43"/>
    <w:multiLevelType w:val="hybridMultilevel"/>
    <w:tmpl w:val="767CDC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AD33BA"/>
    <w:multiLevelType w:val="hybridMultilevel"/>
    <w:tmpl w:val="46C8F98E"/>
    <w:lvl w:ilvl="0" w:tplc="627213A8">
      <w:start w:val="1"/>
      <w:numFmt w:val="lowerLetter"/>
      <w:lvlText w:val="%1)"/>
      <w:lvlJc w:val="left"/>
      <w:pPr>
        <w:tabs>
          <w:tab w:val="num" w:pos="1418"/>
        </w:tabs>
        <w:ind w:left="1418" w:hanging="454"/>
      </w:pPr>
      <w:rPr>
        <w:rFonts w:ascii="Times New Roman" w:eastAsia="Times New Roman" w:hAnsi="Times New Roman" w:cs="Times New Roman"/>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55C77E91"/>
    <w:multiLevelType w:val="hybridMultilevel"/>
    <w:tmpl w:val="99804F8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0E24F72"/>
    <w:multiLevelType w:val="hybridMultilevel"/>
    <w:tmpl w:val="6C5A2D8A"/>
    <w:lvl w:ilvl="0" w:tplc="23DAD2B2">
      <w:numFmt w:val="bullet"/>
      <w:lvlText w:val="-"/>
      <w:lvlJc w:val="left"/>
      <w:pPr>
        <w:tabs>
          <w:tab w:val="num" w:pos="644"/>
        </w:tabs>
        <w:ind w:left="644"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74857156"/>
    <w:multiLevelType w:val="multilevel"/>
    <w:tmpl w:val="5E92675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F8908A3"/>
    <w:multiLevelType w:val="multilevel"/>
    <w:tmpl w:val="2154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4"/>
  </w:num>
  <w:num w:numId="4">
    <w:abstractNumId w:val="7"/>
  </w:num>
  <w:num w:numId="5">
    <w:abstractNumId w:val="2"/>
  </w:num>
  <w:num w:numId="6">
    <w:abstractNumId w:val="11"/>
  </w:num>
  <w:num w:numId="7">
    <w:abstractNumId w:val="10"/>
  </w:num>
  <w:num w:numId="8">
    <w:abstractNumId w:val="1"/>
  </w:num>
  <w:num w:numId="9">
    <w:abstractNumId w:val="3"/>
  </w:num>
  <w:num w:numId="10">
    <w:abstractNumId w:val="12"/>
  </w:num>
  <w:num w:numId="11">
    <w:abstractNumId w:val="13"/>
  </w:num>
  <w:num w:numId="12">
    <w:abstractNumId w:val="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4950"/>
    <w:rsid w:val="00087FB7"/>
    <w:rsid w:val="00093E2C"/>
    <w:rsid w:val="00094F45"/>
    <w:rsid w:val="000A7ED3"/>
    <w:rsid w:val="000B7511"/>
    <w:rsid w:val="000D31B2"/>
    <w:rsid w:val="000D57C2"/>
    <w:rsid w:val="00114F66"/>
    <w:rsid w:val="00144ADA"/>
    <w:rsid w:val="00146350"/>
    <w:rsid w:val="0020630F"/>
    <w:rsid w:val="002217E1"/>
    <w:rsid w:val="00244DD7"/>
    <w:rsid w:val="00307D03"/>
    <w:rsid w:val="00313ED2"/>
    <w:rsid w:val="003168C8"/>
    <w:rsid w:val="00334950"/>
    <w:rsid w:val="00341418"/>
    <w:rsid w:val="0036762E"/>
    <w:rsid w:val="00376D2E"/>
    <w:rsid w:val="00393405"/>
    <w:rsid w:val="003955A1"/>
    <w:rsid w:val="003E344A"/>
    <w:rsid w:val="00430211"/>
    <w:rsid w:val="004757BD"/>
    <w:rsid w:val="004E055C"/>
    <w:rsid w:val="004E1180"/>
    <w:rsid w:val="0053103D"/>
    <w:rsid w:val="00587BB8"/>
    <w:rsid w:val="0059663A"/>
    <w:rsid w:val="005E35A5"/>
    <w:rsid w:val="006D30EE"/>
    <w:rsid w:val="00721011"/>
    <w:rsid w:val="007C6CA6"/>
    <w:rsid w:val="008423BD"/>
    <w:rsid w:val="00870D0C"/>
    <w:rsid w:val="008A69D7"/>
    <w:rsid w:val="008C1C37"/>
    <w:rsid w:val="008F652C"/>
    <w:rsid w:val="00901EBD"/>
    <w:rsid w:val="00964A91"/>
    <w:rsid w:val="00981BE4"/>
    <w:rsid w:val="009E0CBA"/>
    <w:rsid w:val="009F2C5B"/>
    <w:rsid w:val="00A0441E"/>
    <w:rsid w:val="00A0570A"/>
    <w:rsid w:val="00A07548"/>
    <w:rsid w:val="00A25601"/>
    <w:rsid w:val="00A51090"/>
    <w:rsid w:val="00A91458"/>
    <w:rsid w:val="00AF0310"/>
    <w:rsid w:val="00B16B6D"/>
    <w:rsid w:val="00B662C6"/>
    <w:rsid w:val="00B71A06"/>
    <w:rsid w:val="00BC0573"/>
    <w:rsid w:val="00C15EB5"/>
    <w:rsid w:val="00C55AA1"/>
    <w:rsid w:val="00C67D88"/>
    <w:rsid w:val="00CF161C"/>
    <w:rsid w:val="00D60B81"/>
    <w:rsid w:val="00DB3446"/>
    <w:rsid w:val="00E021F4"/>
    <w:rsid w:val="00E16AC6"/>
    <w:rsid w:val="00E349A1"/>
    <w:rsid w:val="00E83131"/>
    <w:rsid w:val="00F766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12747"/>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C1C37"/>
    <w:pPr>
      <w:overflowPunct w:val="0"/>
      <w:autoSpaceDE w:val="0"/>
      <w:autoSpaceDN w:val="0"/>
      <w:adjustRightInd w:val="0"/>
      <w:textAlignment w:val="baseline"/>
    </w:pPr>
  </w:style>
  <w:style w:type="paragraph" w:styleId="Nadpis1">
    <w:name w:val="heading 1"/>
    <w:basedOn w:val="Normln"/>
    <w:next w:val="Normln"/>
    <w:qFormat/>
    <w:rsid w:val="008C1C37"/>
    <w:pPr>
      <w:keepNext/>
      <w:outlineLvl w:val="0"/>
    </w:pPr>
    <w:rPr>
      <w:b/>
      <w:sz w:val="24"/>
    </w:rPr>
  </w:style>
  <w:style w:type="paragraph" w:styleId="Nadpis2">
    <w:name w:val="heading 2"/>
    <w:basedOn w:val="Normln"/>
    <w:next w:val="Normln"/>
    <w:qFormat/>
    <w:rsid w:val="008C1C37"/>
    <w:pPr>
      <w:keepNext/>
      <w:pBdr>
        <w:top w:val="double" w:sz="6" w:space="1" w:color="auto"/>
        <w:left w:val="double" w:sz="6" w:space="1" w:color="auto"/>
        <w:bottom w:val="double" w:sz="6" w:space="1" w:color="auto"/>
        <w:right w:val="double" w:sz="6" w:space="1" w:color="auto"/>
      </w:pBdr>
      <w:spacing w:line="240" w:lineRule="atLeast"/>
      <w:outlineLvl w:val="1"/>
    </w:pPr>
    <w:rPr>
      <w:b/>
      <w:sz w:val="24"/>
    </w:rPr>
  </w:style>
  <w:style w:type="paragraph" w:styleId="Nadpis3">
    <w:name w:val="heading 3"/>
    <w:basedOn w:val="Normln"/>
    <w:next w:val="Normln"/>
    <w:qFormat/>
    <w:rsid w:val="008C1C37"/>
    <w:pPr>
      <w:keepNext/>
      <w:outlineLvl w:val="2"/>
    </w:pPr>
    <w:rPr>
      <w:b/>
      <w:i/>
      <w:sz w:val="18"/>
    </w:rPr>
  </w:style>
  <w:style w:type="paragraph" w:styleId="Nadpis4">
    <w:name w:val="heading 4"/>
    <w:basedOn w:val="Normln"/>
    <w:next w:val="Normln"/>
    <w:qFormat/>
    <w:rsid w:val="008C1C37"/>
    <w:pPr>
      <w:keepNext/>
      <w:outlineLvl w:val="3"/>
    </w:pPr>
    <w:rPr>
      <w:b/>
    </w:rPr>
  </w:style>
  <w:style w:type="paragraph" w:styleId="Nadpis5">
    <w:name w:val="heading 5"/>
    <w:basedOn w:val="Normln"/>
    <w:next w:val="Normln"/>
    <w:qFormat/>
    <w:rsid w:val="008C1C37"/>
    <w:pPr>
      <w:keepNext/>
      <w:outlineLvl w:val="4"/>
    </w:pPr>
    <w:rPr>
      <w:b/>
      <w:sz w:val="18"/>
    </w:rPr>
  </w:style>
  <w:style w:type="paragraph" w:styleId="Nadpis6">
    <w:name w:val="heading 6"/>
    <w:basedOn w:val="Normln"/>
    <w:next w:val="Normln"/>
    <w:qFormat/>
    <w:rsid w:val="008C1C37"/>
    <w:pPr>
      <w:keepNext/>
      <w:outlineLvl w:val="5"/>
    </w:pPr>
    <w:rPr>
      <w:b/>
      <w:sz w:val="16"/>
    </w:rPr>
  </w:style>
  <w:style w:type="paragraph" w:styleId="Nadpis7">
    <w:name w:val="heading 7"/>
    <w:basedOn w:val="Normln"/>
    <w:next w:val="Normln"/>
    <w:qFormat/>
    <w:rsid w:val="008C1C37"/>
    <w:pPr>
      <w:keepNext/>
      <w:outlineLvl w:val="6"/>
    </w:pPr>
    <w:rPr>
      <w:i/>
      <w:sz w:val="18"/>
    </w:rPr>
  </w:style>
  <w:style w:type="paragraph" w:styleId="Nadpis8">
    <w:name w:val="heading 8"/>
    <w:basedOn w:val="Normln"/>
    <w:next w:val="Normln"/>
    <w:qFormat/>
    <w:rsid w:val="008C1C37"/>
    <w:pPr>
      <w:keepNext/>
      <w:outlineLvl w:val="7"/>
    </w:pPr>
    <w:rPr>
      <w:sz w:val="32"/>
    </w:rPr>
  </w:style>
  <w:style w:type="paragraph" w:styleId="Nadpis9">
    <w:name w:val="heading 9"/>
    <w:basedOn w:val="Normln"/>
    <w:next w:val="Normln"/>
    <w:qFormat/>
    <w:rsid w:val="008C1C37"/>
    <w:pPr>
      <w:keepNext/>
      <w:outlineLvl w:val="8"/>
    </w:pPr>
    <w:rPr>
      <w:rFonts w:ascii="Ottawa" w:hAnsi="Ottaw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C1C37"/>
    <w:pPr>
      <w:tabs>
        <w:tab w:val="center" w:pos="4536"/>
        <w:tab w:val="right" w:pos="9072"/>
      </w:tabs>
    </w:pPr>
  </w:style>
  <w:style w:type="paragraph" w:styleId="Zpat">
    <w:name w:val="footer"/>
    <w:basedOn w:val="Normln"/>
    <w:rsid w:val="008C1C37"/>
    <w:pPr>
      <w:tabs>
        <w:tab w:val="center" w:pos="4536"/>
        <w:tab w:val="right" w:pos="9072"/>
      </w:tabs>
    </w:pPr>
  </w:style>
  <w:style w:type="character" w:styleId="slostrnky">
    <w:name w:val="page number"/>
    <w:basedOn w:val="Standardnpsmoodstavce"/>
    <w:rsid w:val="008C1C37"/>
  </w:style>
  <w:style w:type="paragraph" w:styleId="Zkladntext">
    <w:name w:val="Body Text"/>
    <w:basedOn w:val="Normln"/>
    <w:rsid w:val="008C1C37"/>
    <w:rPr>
      <w:color w:val="000000"/>
      <w:sz w:val="28"/>
    </w:rPr>
  </w:style>
  <w:style w:type="paragraph" w:customStyle="1" w:styleId="Prosttext1">
    <w:name w:val="Prostý text1"/>
    <w:basedOn w:val="Normln"/>
    <w:rsid w:val="008C1C37"/>
    <w:rPr>
      <w:rFonts w:ascii="Courier New" w:hAnsi="Courier New"/>
    </w:rPr>
  </w:style>
  <w:style w:type="paragraph" w:customStyle="1" w:styleId="Zkladntext21">
    <w:name w:val="Základní text 21"/>
    <w:basedOn w:val="Normln"/>
    <w:rsid w:val="008C1C37"/>
    <w:pPr>
      <w:pBdr>
        <w:top w:val="double" w:sz="6" w:space="1" w:color="auto"/>
        <w:left w:val="double" w:sz="6" w:space="1" w:color="auto"/>
        <w:bottom w:val="double" w:sz="6" w:space="1" w:color="auto"/>
        <w:right w:val="double" w:sz="6" w:space="1" w:color="auto"/>
      </w:pBdr>
      <w:spacing w:line="240" w:lineRule="atLeast"/>
    </w:pPr>
    <w:rPr>
      <w:b/>
      <w:sz w:val="24"/>
    </w:rPr>
  </w:style>
  <w:style w:type="paragraph" w:customStyle="1" w:styleId="Zkladntext31">
    <w:name w:val="Základní text 31"/>
    <w:basedOn w:val="Normln"/>
    <w:rsid w:val="008C1C37"/>
    <w:rPr>
      <w:sz w:val="18"/>
    </w:rPr>
  </w:style>
  <w:style w:type="paragraph" w:customStyle="1" w:styleId="Zkladntext22">
    <w:name w:val="Základní text 22"/>
    <w:basedOn w:val="Normln"/>
    <w:rsid w:val="008C1C37"/>
    <w:rPr>
      <w:b/>
      <w:sz w:val="18"/>
    </w:rPr>
  </w:style>
  <w:style w:type="paragraph" w:customStyle="1" w:styleId="Zkladntext32">
    <w:name w:val="Základní text 32"/>
    <w:basedOn w:val="Normln"/>
    <w:rsid w:val="008C1C37"/>
    <w:rPr>
      <w:b/>
      <w:i/>
      <w:sz w:val="18"/>
    </w:rPr>
  </w:style>
  <w:style w:type="paragraph" w:customStyle="1" w:styleId="Text">
    <w:name w:val="Text"/>
    <w:basedOn w:val="Normln"/>
    <w:rsid w:val="008C1C37"/>
    <w:pPr>
      <w:spacing w:before="120"/>
      <w:ind w:firstLine="851"/>
      <w:jc w:val="both"/>
    </w:pPr>
    <w:rPr>
      <w:spacing w:val="8"/>
      <w:sz w:val="24"/>
    </w:rPr>
  </w:style>
  <w:style w:type="paragraph" w:customStyle="1" w:styleId="Prosttext2">
    <w:name w:val="Prostý text2"/>
    <w:basedOn w:val="Normln"/>
    <w:rsid w:val="008C1C37"/>
    <w:rPr>
      <w:rFonts w:ascii="Courier New" w:hAnsi="Courier New"/>
    </w:rPr>
  </w:style>
  <w:style w:type="paragraph" w:styleId="Nzev">
    <w:name w:val="Title"/>
    <w:basedOn w:val="Normln"/>
    <w:qFormat/>
    <w:rsid w:val="008C1C37"/>
    <w:pPr>
      <w:jc w:val="center"/>
    </w:pPr>
    <w:rPr>
      <w:sz w:val="28"/>
    </w:rPr>
  </w:style>
  <w:style w:type="paragraph" w:styleId="Prosttext">
    <w:name w:val="Plain Text"/>
    <w:basedOn w:val="Normln"/>
    <w:link w:val="ProsttextChar"/>
    <w:rsid w:val="00334950"/>
    <w:pPr>
      <w:overflowPunct/>
      <w:autoSpaceDE/>
      <w:autoSpaceDN/>
      <w:adjustRightInd/>
      <w:textAlignment w:val="auto"/>
    </w:pPr>
    <w:rPr>
      <w:rFonts w:ascii="Courier New" w:hAnsi="Courier New" w:cs="Courier New"/>
    </w:rPr>
  </w:style>
  <w:style w:type="paragraph" w:customStyle="1" w:styleId="DefinitionTerm">
    <w:name w:val="Definition Term"/>
    <w:basedOn w:val="Normln"/>
    <w:next w:val="Normln"/>
    <w:rsid w:val="00334950"/>
    <w:pPr>
      <w:widowControl w:val="0"/>
    </w:pPr>
    <w:rPr>
      <w:sz w:val="24"/>
    </w:rPr>
  </w:style>
  <w:style w:type="character" w:customStyle="1" w:styleId="sb01">
    <w:name w:val="sb01"/>
    <w:basedOn w:val="Standardnpsmoodstavce"/>
    <w:rsid w:val="008423BD"/>
    <w:rPr>
      <w:b w:val="0"/>
      <w:bCs w:val="0"/>
      <w:sz w:val="36"/>
      <w:szCs w:val="36"/>
    </w:rPr>
  </w:style>
  <w:style w:type="character" w:customStyle="1" w:styleId="ProsttextChar">
    <w:name w:val="Prostý text Char"/>
    <w:basedOn w:val="Standardnpsmoodstavce"/>
    <w:link w:val="Prosttext"/>
    <w:rsid w:val="00C67D88"/>
    <w:rPr>
      <w:rFonts w:ascii="Courier New" w:hAnsi="Courier New" w:cs="Courier New"/>
    </w:rPr>
  </w:style>
  <w:style w:type="paragraph" w:styleId="Odstavecseseznamem">
    <w:name w:val="List Paragraph"/>
    <w:basedOn w:val="Normln"/>
    <w:uiPriority w:val="34"/>
    <w:qFormat/>
    <w:rsid w:val="00341418"/>
    <w:pPr>
      <w:ind w:left="720"/>
      <w:contextualSpacing/>
    </w:pPr>
  </w:style>
  <w:style w:type="character" w:customStyle="1" w:styleId="notreadable">
    <w:name w:val="not_readable"/>
    <w:basedOn w:val="Standardnpsmoodstavce"/>
    <w:rsid w:val="00C55AA1"/>
  </w:style>
  <w:style w:type="character" w:styleId="Hypertextovodkaz">
    <w:name w:val="Hyperlink"/>
    <w:basedOn w:val="Standardnpsmoodstavce"/>
    <w:uiPriority w:val="99"/>
    <w:unhideWhenUsed/>
    <w:rsid w:val="00981BE4"/>
    <w:rPr>
      <w:color w:val="0000FF"/>
      <w:u w:val="single"/>
    </w:rPr>
  </w:style>
  <w:style w:type="character" w:styleId="Nevyeenzmnka">
    <w:name w:val="Unresolved Mention"/>
    <w:basedOn w:val="Standardnpsmoodstavce"/>
    <w:uiPriority w:val="99"/>
    <w:semiHidden/>
    <w:unhideWhenUsed/>
    <w:rsid w:val="00981BE4"/>
    <w:rPr>
      <w:color w:val="605E5C"/>
      <w:shd w:val="clear" w:color="auto" w:fill="E1DFDD"/>
    </w:rPr>
  </w:style>
  <w:style w:type="character" w:styleId="Sledovanodkaz">
    <w:name w:val="FollowedHyperlink"/>
    <w:basedOn w:val="Standardnpsmoodstavce"/>
    <w:semiHidden/>
    <w:unhideWhenUsed/>
    <w:rsid w:val="00981B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219076">
      <w:bodyDiv w:val="1"/>
      <w:marLeft w:val="0"/>
      <w:marRight w:val="0"/>
      <w:marTop w:val="0"/>
      <w:marBottom w:val="0"/>
      <w:divBdr>
        <w:top w:val="none" w:sz="0" w:space="0" w:color="auto"/>
        <w:left w:val="none" w:sz="0" w:space="0" w:color="auto"/>
        <w:bottom w:val="none" w:sz="0" w:space="0" w:color="auto"/>
        <w:right w:val="none" w:sz="0" w:space="0" w:color="auto"/>
      </w:divBdr>
    </w:div>
    <w:div w:id="792795972">
      <w:bodyDiv w:val="1"/>
      <w:marLeft w:val="0"/>
      <w:marRight w:val="0"/>
      <w:marTop w:val="0"/>
      <w:marBottom w:val="0"/>
      <w:divBdr>
        <w:top w:val="none" w:sz="0" w:space="0" w:color="auto"/>
        <w:left w:val="none" w:sz="0" w:space="0" w:color="auto"/>
        <w:bottom w:val="none" w:sz="0" w:space="0" w:color="auto"/>
        <w:right w:val="none" w:sz="0" w:space="0" w:color="auto"/>
      </w:divBdr>
    </w:div>
    <w:div w:id="121781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ecialniskolalysa.cz/" TargetMode="External"/><Relationship Id="rId13" Type="http://schemas.openxmlformats.org/officeDocument/2006/relationships/hyperlink" Target="http://aplikace.mvcr.cz/sbirka-zakon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zvslysa@seznam.cz" TargetMode="External"/><Relationship Id="rId12" Type="http://schemas.openxmlformats.org/officeDocument/2006/relationships/hyperlink" Target="mailto:zvslysa@seznam.c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gov.cz" TargetMode="External"/><Relationship Id="rId5" Type="http://schemas.openxmlformats.org/officeDocument/2006/relationships/footnotes" Target="footnotes.xml"/><Relationship Id="rId15" Type="http://schemas.openxmlformats.org/officeDocument/2006/relationships/hyperlink" Target="https://portal.gov.cz/sluzby-verejne-spravy/vzdelavani-veda-a-vyzkum-KAT-413" TargetMode="External"/><Relationship Id="rId10" Type="http://schemas.openxmlformats.org/officeDocument/2006/relationships/hyperlink" Target="mailto:zvslysa@seznam.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vslysa@seznam.cz" TargetMode="External"/><Relationship Id="rId14" Type="http://schemas.openxmlformats.org/officeDocument/2006/relationships/hyperlink" Target="http://www.specialniskolalysa.cz/dokument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11</Pages>
  <Words>3281</Words>
  <Characters>19360</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Směrnice 56 - informace</vt:lpstr>
    </vt:vector>
  </TitlesOfParts>
  <Company>PaedDr. Jan Mikáč</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56 - informace</dc:title>
  <dc:creator>PaedDr. Jan Mikáč</dc:creator>
  <cp:lastModifiedBy>skola3</cp:lastModifiedBy>
  <cp:revision>16</cp:revision>
  <cp:lastPrinted>2004-09-09T12:04:00Z</cp:lastPrinted>
  <dcterms:created xsi:type="dcterms:W3CDTF">2021-12-04T16:36:00Z</dcterms:created>
  <dcterms:modified xsi:type="dcterms:W3CDTF">2021-12-15T13:03:00Z</dcterms:modified>
  <cp:category>Kartotéka - směrnice</cp:category>
</cp:coreProperties>
</file>